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ascii="黑体" w:hAnsi="宋体" w:eastAsia="黑体" w:cs="黑体"/>
          <w:b/>
          <w:bCs/>
          <w:i w:val="0"/>
          <w:iCs w:val="0"/>
          <w:caps w:val="0"/>
          <w:color w:val="000000"/>
          <w:spacing w:val="0"/>
          <w:sz w:val="24"/>
          <w:szCs w:val="24"/>
        </w:rPr>
      </w:pPr>
      <w:r>
        <w:rPr>
          <w:rFonts w:ascii="黑体" w:hAnsi="宋体" w:eastAsia="黑体" w:cs="黑体"/>
          <w:b/>
          <w:bCs/>
          <w:i w:val="0"/>
          <w:iCs w:val="0"/>
          <w:caps w:val="0"/>
          <w:color w:val="000000"/>
          <w:spacing w:val="0"/>
          <w:kern w:val="0"/>
          <w:sz w:val="24"/>
          <w:szCs w:val="24"/>
          <w:shd w:val="clear" w:fill="FFFFFF"/>
          <w:lang w:val="en-US" w:eastAsia="zh-CN" w:bidi="ar"/>
        </w:rPr>
        <w:t>民办非企业单位基础信息</w:t>
      </w:r>
    </w:p>
    <w:tbl>
      <w:tblPr>
        <w:tblStyle w:val="3"/>
        <w:tblW w:w="88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38"/>
        <w:gridCol w:w="1538"/>
        <w:gridCol w:w="1575"/>
        <w:gridCol w:w="3202"/>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6" w:type="dxa"/>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直接登记类型</w:t>
            </w:r>
          </w:p>
        </w:tc>
        <w:tc>
          <w:tcPr>
            <w:tcW w:w="153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社会组织性质</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经费来源</w:t>
            </w:r>
          </w:p>
        </w:tc>
        <w:tc>
          <w:tcPr>
            <w:tcW w:w="153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专职工作人员数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办公电话</w:t>
            </w:r>
          </w:p>
        </w:tc>
        <w:tc>
          <w:tcPr>
            <w:tcW w:w="153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网站地址</w:t>
            </w:r>
          </w:p>
        </w:tc>
        <w:tc>
          <w:tcPr>
            <w:tcW w:w="320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经办人</w:t>
            </w:r>
          </w:p>
        </w:tc>
        <w:tc>
          <w:tcPr>
            <w:tcW w:w="153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身份证号码</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c>
          <w:tcPr>
            <w:tcW w:w="0" w:type="auto"/>
            <w:tcBorders>
              <w:top w:val="nil"/>
              <w:left w:val="nil"/>
              <w:bottom w:val="nil"/>
              <w:right w:val="nil"/>
            </w:tcBorders>
            <w:shd w:val="clear" w:color="auto" w:fill="auto"/>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经办人电话</w:t>
            </w:r>
          </w:p>
        </w:tc>
        <w:tc>
          <w:tcPr>
            <w:tcW w:w="153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电子邮箱</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c>
          <w:tcPr>
            <w:tcW w:w="0" w:type="auto"/>
            <w:tcBorders>
              <w:top w:val="nil"/>
              <w:left w:val="nil"/>
              <w:bottom w:val="nil"/>
              <w:right w:val="nil"/>
            </w:tcBorders>
            <w:shd w:val="clear" w:color="auto" w:fill="auto"/>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住所</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c>
          <w:tcPr>
            <w:tcW w:w="0" w:type="auto"/>
            <w:tcBorders>
              <w:top w:val="nil"/>
              <w:left w:val="nil"/>
              <w:bottom w:val="nil"/>
              <w:right w:val="nil"/>
            </w:tcBorders>
            <w:shd w:val="clear" w:color="auto" w:fill="auto"/>
            <w:vAlign w:val="center"/>
          </w:tcPr>
          <w:p>
            <w:pPr>
              <w:jc w:val="center"/>
              <w:rPr>
                <w:rFonts w:hint="eastAsia" w:ascii="宋体" w:hAnsi="宋体" w:eastAsia="宋体" w:cs="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lef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（此表格为基础数据，无需打印）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92" w:lineRule="atLeast"/>
        <w:ind w:left="0" w:right="0" w:firstLine="0"/>
        <w:jc w:val="center"/>
        <w:rPr>
          <w:rFonts w:ascii="黑体" w:hAnsi="宋体" w:eastAsia="黑体" w:cs="黑体"/>
          <w:b/>
          <w:bCs/>
          <w:i w:val="0"/>
          <w:iCs w:val="0"/>
          <w:caps w:val="0"/>
          <w:color w:val="000000"/>
          <w:spacing w:val="0"/>
          <w:sz w:val="36"/>
          <w:szCs w:val="36"/>
        </w:rPr>
      </w:pPr>
      <w:r>
        <w:rPr>
          <w:rFonts w:ascii="黑体" w:hAnsi="宋体" w:eastAsia="黑体" w:cs="黑体"/>
          <w:b/>
          <w:bCs/>
          <w:i w:val="0"/>
          <w:iCs w:val="0"/>
          <w:caps w:val="0"/>
          <w:color w:val="000000"/>
          <w:spacing w:val="0"/>
          <w:kern w:val="0"/>
          <w:sz w:val="36"/>
          <w:szCs w:val="36"/>
          <w:shd w:val="clear" w:fill="FFFFFF"/>
          <w:lang w:val="en-US" w:eastAsia="zh-CN" w:bidi="ar"/>
        </w:rPr>
        <w:t>民办非企业单位法人登记申请表</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363"/>
        <w:gridCol w:w="3139"/>
        <w:gridCol w:w="1857"/>
        <w:gridCol w:w="2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236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民办非企业单位名称</w:t>
            </w:r>
          </w:p>
        </w:tc>
        <w:tc>
          <w:tcPr>
            <w:tcW w:w="7312"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36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英文名称</w:t>
            </w:r>
          </w:p>
        </w:tc>
        <w:tc>
          <w:tcPr>
            <w:tcW w:w="313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c>
          <w:tcPr>
            <w:tcW w:w="185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缩写</w:t>
            </w:r>
          </w:p>
        </w:tc>
        <w:tc>
          <w:tcPr>
            <w:tcW w:w="231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36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业务主管单位</w:t>
            </w:r>
          </w:p>
        </w:tc>
        <w:tc>
          <w:tcPr>
            <w:tcW w:w="7312"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36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注册资金</w:t>
            </w:r>
          </w:p>
        </w:tc>
        <w:tc>
          <w:tcPr>
            <w:tcW w:w="313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2400" w:firstLineChars="100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万元</w:t>
            </w:r>
          </w:p>
        </w:tc>
        <w:tc>
          <w:tcPr>
            <w:tcW w:w="185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活动地域</w:t>
            </w:r>
          </w:p>
        </w:tc>
        <w:tc>
          <w:tcPr>
            <w:tcW w:w="231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36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拟任法定代表人姓名</w:t>
            </w:r>
          </w:p>
        </w:tc>
        <w:tc>
          <w:tcPr>
            <w:tcW w:w="313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c>
          <w:tcPr>
            <w:tcW w:w="185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拟任负责人人数</w:t>
            </w:r>
          </w:p>
        </w:tc>
        <w:tc>
          <w:tcPr>
            <w:tcW w:w="231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36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举办者数</w:t>
            </w:r>
          </w:p>
        </w:tc>
        <w:tc>
          <w:tcPr>
            <w:tcW w:w="313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c>
          <w:tcPr>
            <w:tcW w:w="185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举办单位数</w:t>
            </w:r>
          </w:p>
        </w:tc>
        <w:tc>
          <w:tcPr>
            <w:tcW w:w="231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36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理事会成员人数</w:t>
            </w:r>
          </w:p>
        </w:tc>
        <w:tc>
          <w:tcPr>
            <w:tcW w:w="313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c>
          <w:tcPr>
            <w:tcW w:w="185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监事人数</w:t>
            </w:r>
          </w:p>
        </w:tc>
        <w:tc>
          <w:tcPr>
            <w:tcW w:w="231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36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住所</w:t>
            </w:r>
          </w:p>
        </w:tc>
        <w:tc>
          <w:tcPr>
            <w:tcW w:w="313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c>
          <w:tcPr>
            <w:tcW w:w="185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邮政编码</w:t>
            </w:r>
          </w:p>
        </w:tc>
        <w:tc>
          <w:tcPr>
            <w:tcW w:w="231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1" w:hRule="atLeast"/>
          <w:jc w:val="center"/>
        </w:trPr>
        <w:tc>
          <w:tcPr>
            <w:tcW w:w="236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宗旨</w:t>
            </w:r>
          </w:p>
        </w:tc>
        <w:tc>
          <w:tcPr>
            <w:tcW w:w="7312"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1" w:hRule="atLeast"/>
          <w:jc w:val="center"/>
        </w:trPr>
        <w:tc>
          <w:tcPr>
            <w:tcW w:w="236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业务范围</w:t>
            </w:r>
          </w:p>
        </w:tc>
        <w:tc>
          <w:tcPr>
            <w:tcW w:w="7312"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42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gridSpan w:val="4"/>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法定代表人签字：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签字日期：</w:t>
            </w:r>
          </w:p>
        </w:tc>
      </w:tr>
    </w:tbl>
    <w:p>
      <w:pPr>
        <w:rPr>
          <w:vanish/>
          <w:sz w:val="24"/>
          <w:szCs w:val="24"/>
        </w:rPr>
      </w:pP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373"/>
        <w:gridCol w:w="4233"/>
        <w:gridCol w:w="1746"/>
        <w:gridCol w:w="1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1" w:hRule="atLeast"/>
          <w:jc w:val="center"/>
        </w:trPr>
        <w:tc>
          <w:tcPr>
            <w:tcW w:w="237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业务主管单位审查意见</w:t>
            </w:r>
          </w:p>
        </w:tc>
        <w:tc>
          <w:tcPr>
            <w:tcW w:w="7302"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（印章）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1" w:hRule="atLeast"/>
          <w:jc w:val="center"/>
        </w:trPr>
        <w:tc>
          <w:tcPr>
            <w:tcW w:w="237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登记管理机关审批意见</w:t>
            </w:r>
          </w:p>
        </w:tc>
        <w:tc>
          <w:tcPr>
            <w:tcW w:w="7302"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70" w:lineRule="atLeast"/>
              <w:ind w:left="0" w:right="0"/>
              <w:jc w:val="righ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（登记管理专用章）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237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登记证号</w:t>
            </w:r>
          </w:p>
        </w:tc>
        <w:tc>
          <w:tcPr>
            <w:tcW w:w="423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174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领证日期</w:t>
            </w:r>
          </w:p>
        </w:tc>
        <w:tc>
          <w:tcPr>
            <w:tcW w:w="132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237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领证人签字</w:t>
            </w:r>
          </w:p>
        </w:tc>
        <w:tc>
          <w:tcPr>
            <w:tcW w:w="423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174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发证人签字</w:t>
            </w:r>
          </w:p>
        </w:tc>
        <w:tc>
          <w:tcPr>
            <w:tcW w:w="132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237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备注</w:t>
            </w:r>
          </w:p>
        </w:tc>
        <w:tc>
          <w:tcPr>
            <w:tcW w:w="7302"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ascii="黑体" w:hAnsi="宋体" w:eastAsia="黑体" w:cs="黑体"/>
          <w:b/>
          <w:bCs/>
          <w:i w:val="0"/>
          <w:iCs w:val="0"/>
          <w:caps w:val="0"/>
          <w:color w:val="000000"/>
          <w:spacing w:val="0"/>
          <w:kern w:val="0"/>
          <w:sz w:val="24"/>
          <w:szCs w:val="24"/>
          <w:shd w:val="clear" w:fill="FFFFFF"/>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center"/>
        <w:rPr>
          <w:rFonts w:hint="eastAsia" w:ascii="宋体" w:hAnsi="宋体" w:eastAsia="宋体" w:cs="宋体"/>
          <w:b/>
          <w:bCs/>
          <w:i w:val="0"/>
          <w:iCs w:val="0"/>
          <w:caps w:val="0"/>
          <w:color w:val="444444"/>
          <w:spacing w:val="0"/>
          <w:sz w:val="24"/>
          <w:szCs w:val="24"/>
        </w:rPr>
      </w:pPr>
      <w:r>
        <w:rPr>
          <w:rFonts w:hint="eastAsia" w:ascii="宋体" w:hAnsi="宋体" w:eastAsia="宋体" w:cs="宋体"/>
          <w:b/>
          <w:bCs/>
          <w:i w:val="0"/>
          <w:iCs w:val="0"/>
          <w:caps w:val="0"/>
          <w:color w:val="444444"/>
          <w:spacing w:val="0"/>
          <w:kern w:val="0"/>
          <w:sz w:val="24"/>
          <w:szCs w:val="24"/>
          <w:shd w:val="clear" w:fill="FFFFFF"/>
          <w:lang w:val="en-US" w:eastAsia="zh-CN" w:bidi="ar"/>
        </w:rPr>
        <w:t>广东省民办非企业单位（法人）章程示范文本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center"/>
        <w:rPr>
          <w:rFonts w:hint="eastAsia" w:ascii="宋体" w:hAnsi="宋体" w:eastAsia="宋体" w:cs="宋体"/>
          <w:i w:val="0"/>
          <w:iCs w:val="0"/>
          <w:caps w:val="0"/>
          <w:color w:val="444444"/>
          <w:spacing w:val="0"/>
          <w:sz w:val="27"/>
          <w:szCs w:val="27"/>
        </w:rPr>
      </w:pPr>
      <w:r>
        <w:rPr>
          <w:rFonts w:hint="eastAsia" w:ascii="宋体" w:hAnsi="宋体" w:eastAsia="宋体" w:cs="宋体"/>
          <w:i w:val="0"/>
          <w:iCs w:val="0"/>
          <w:caps w:val="0"/>
          <w:color w:val="444444"/>
          <w:spacing w:val="0"/>
          <w:kern w:val="0"/>
          <w:sz w:val="27"/>
          <w:szCs w:val="27"/>
          <w:shd w:val="clear" w:fill="FFFFFF"/>
          <w:lang w:val="en-US" w:eastAsia="zh-CN" w:bidi="ar"/>
        </w:rPr>
        <w:t>&lt;说 明&gt;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jc w:val="left"/>
        <w:rPr>
          <w:rFonts w:hint="eastAsia" w:ascii="宋体" w:hAnsi="宋体" w:eastAsia="宋体" w:cs="宋体"/>
          <w:i w:val="0"/>
          <w:iCs w:val="0"/>
          <w:caps w:val="0"/>
          <w:color w:val="444444"/>
          <w:spacing w:val="0"/>
          <w:sz w:val="27"/>
          <w:szCs w:val="27"/>
        </w:rPr>
      </w:pPr>
      <w:r>
        <w:rPr>
          <w:rFonts w:hint="eastAsia" w:ascii="宋体" w:hAnsi="宋体" w:eastAsia="宋体" w:cs="宋体"/>
          <w:i w:val="0"/>
          <w:iCs w:val="0"/>
          <w:caps w:val="0"/>
          <w:color w:val="444444"/>
          <w:spacing w:val="0"/>
          <w:kern w:val="0"/>
          <w:sz w:val="27"/>
          <w:szCs w:val="27"/>
          <w:shd w:val="clear" w:fill="FFFFFF"/>
          <w:lang w:val="en-US" w:eastAsia="zh-CN" w:bidi="ar"/>
        </w:rPr>
        <w:t>一、根据《中华人民共和国民法典》《民办非企业单位登记管理暂行条例》《民政部关于在社会组织登记管理工作中贯彻落实&lt;中共中央关于加强党的政治建设的意见&gt;有关要求的通知》及其他有关法律法规和政策，制定此章程示范文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jc w:val="left"/>
        <w:rPr>
          <w:rFonts w:hint="eastAsia" w:ascii="宋体" w:hAnsi="宋体" w:eastAsia="宋体" w:cs="宋体"/>
          <w:i w:val="0"/>
          <w:iCs w:val="0"/>
          <w:caps w:val="0"/>
          <w:color w:val="444444"/>
          <w:spacing w:val="0"/>
          <w:sz w:val="27"/>
          <w:szCs w:val="27"/>
        </w:rPr>
      </w:pPr>
      <w:r>
        <w:rPr>
          <w:rFonts w:hint="eastAsia" w:ascii="宋体" w:hAnsi="宋体" w:eastAsia="宋体" w:cs="宋体"/>
          <w:i w:val="0"/>
          <w:iCs w:val="0"/>
          <w:caps w:val="0"/>
          <w:color w:val="444444"/>
          <w:spacing w:val="0"/>
          <w:kern w:val="0"/>
          <w:sz w:val="27"/>
          <w:szCs w:val="27"/>
          <w:shd w:val="clear" w:fill="FFFFFF"/>
          <w:lang w:val="en-US" w:eastAsia="zh-CN" w:bidi="ar"/>
        </w:rPr>
        <w:t>二、此文本旨在为民办非企业单位（法人）制定章程提供范例。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jc w:val="left"/>
        <w:rPr>
          <w:rFonts w:hint="eastAsia" w:ascii="宋体" w:hAnsi="宋体" w:eastAsia="宋体" w:cs="宋体"/>
          <w:i w:val="0"/>
          <w:iCs w:val="0"/>
          <w:caps w:val="0"/>
          <w:color w:val="444444"/>
          <w:spacing w:val="0"/>
          <w:sz w:val="27"/>
          <w:szCs w:val="27"/>
        </w:rPr>
      </w:pPr>
      <w:r>
        <w:rPr>
          <w:rFonts w:hint="eastAsia" w:ascii="宋体" w:hAnsi="宋体" w:eastAsia="宋体" w:cs="宋体"/>
          <w:i w:val="0"/>
          <w:iCs w:val="0"/>
          <w:caps w:val="0"/>
          <w:color w:val="444444"/>
          <w:spacing w:val="0"/>
          <w:kern w:val="0"/>
          <w:sz w:val="27"/>
          <w:szCs w:val="27"/>
          <w:shd w:val="clear" w:fill="FFFFFF"/>
          <w:lang w:val="en-US" w:eastAsia="zh-CN" w:bidi="ar"/>
        </w:rPr>
        <w:t>三、民办非企业单位是指企业事业单位、社会团体和其他社会力量以及公民个人利用非国有资产举办的，从事非营利性社会服务活动的社会组织。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jc w:val="left"/>
        <w:rPr>
          <w:rFonts w:hint="eastAsia" w:ascii="宋体" w:hAnsi="宋体" w:eastAsia="宋体" w:cs="宋体"/>
          <w:i w:val="0"/>
          <w:iCs w:val="0"/>
          <w:caps w:val="0"/>
          <w:color w:val="444444"/>
          <w:spacing w:val="0"/>
          <w:sz w:val="27"/>
          <w:szCs w:val="27"/>
        </w:rPr>
      </w:pPr>
      <w:r>
        <w:rPr>
          <w:rFonts w:hint="eastAsia" w:ascii="宋体" w:hAnsi="宋体" w:eastAsia="宋体" w:cs="宋体"/>
          <w:i w:val="0"/>
          <w:iCs w:val="0"/>
          <w:caps w:val="0"/>
          <w:color w:val="444444"/>
          <w:spacing w:val="0"/>
          <w:kern w:val="0"/>
          <w:sz w:val="27"/>
          <w:szCs w:val="27"/>
          <w:shd w:val="clear" w:fill="FFFFFF"/>
          <w:lang w:val="en-US" w:eastAsia="zh-CN" w:bidi="ar"/>
        </w:rPr>
        <w:t>四、民办非企业单位（法人）制定的章程，应当包括章程示范文本中所列全部条款，可以根据实际情况作适当补充。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jc w:val="left"/>
        <w:rPr>
          <w:rFonts w:hint="eastAsia" w:ascii="宋体" w:hAnsi="宋体" w:eastAsia="宋体" w:cs="宋体"/>
          <w:i w:val="0"/>
          <w:iCs w:val="0"/>
          <w:caps w:val="0"/>
          <w:color w:val="444444"/>
          <w:spacing w:val="0"/>
          <w:sz w:val="27"/>
          <w:szCs w:val="27"/>
        </w:rPr>
      </w:pPr>
      <w:r>
        <w:rPr>
          <w:rFonts w:hint="eastAsia" w:ascii="宋体" w:hAnsi="宋体" w:eastAsia="宋体" w:cs="宋体"/>
          <w:i w:val="0"/>
          <w:iCs w:val="0"/>
          <w:caps w:val="0"/>
          <w:color w:val="444444"/>
          <w:spacing w:val="0"/>
          <w:kern w:val="0"/>
          <w:sz w:val="27"/>
          <w:szCs w:val="27"/>
          <w:shd w:val="clear" w:fill="FFFFFF"/>
          <w:lang w:val="en-US" w:eastAsia="zh-CN" w:bidi="ar"/>
        </w:rPr>
        <w:t>五、“〖 〗”内文字为制定要求，（）内文字为可选事项说明。属于直接登记的民办非企业单位请省略业务主管单位内容。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jc w:val="left"/>
        <w:rPr>
          <w:rFonts w:hint="eastAsia" w:ascii="宋体" w:hAnsi="宋体" w:eastAsia="宋体" w:cs="宋体"/>
          <w:i w:val="0"/>
          <w:iCs w:val="0"/>
          <w:caps w:val="0"/>
          <w:color w:val="444444"/>
          <w:spacing w:val="0"/>
          <w:sz w:val="27"/>
          <w:szCs w:val="27"/>
        </w:rPr>
      </w:pPr>
      <w:r>
        <w:rPr>
          <w:rFonts w:hint="eastAsia" w:ascii="宋体" w:hAnsi="宋体" w:eastAsia="宋体" w:cs="宋体"/>
          <w:i w:val="0"/>
          <w:iCs w:val="0"/>
          <w:caps w:val="0"/>
          <w:color w:val="444444"/>
          <w:spacing w:val="0"/>
          <w:kern w:val="0"/>
          <w:sz w:val="27"/>
          <w:szCs w:val="27"/>
          <w:shd w:val="clear" w:fill="FFFFFF"/>
          <w:lang w:val="en-US" w:eastAsia="zh-CN" w:bidi="ar"/>
        </w:rPr>
        <w:t>六、根据《中华人民共和国民办教育促进法》的规定，民办学校章程示范文本应由审批机关牵头制定，民办学校章程报送审批机关核准后，报登记管理机关备案。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jc w:val="left"/>
        <w:rPr>
          <w:rFonts w:hint="eastAsia" w:ascii="宋体" w:hAnsi="宋体" w:eastAsia="宋体" w:cs="宋体"/>
          <w:i w:val="0"/>
          <w:iCs w:val="0"/>
          <w:caps w:val="0"/>
          <w:color w:val="444444"/>
          <w:spacing w:val="0"/>
          <w:sz w:val="27"/>
          <w:szCs w:val="27"/>
        </w:rPr>
      </w:pPr>
      <w:r>
        <w:rPr>
          <w:rFonts w:hint="eastAsia" w:ascii="宋体" w:hAnsi="宋体" w:eastAsia="宋体" w:cs="宋体"/>
          <w:i w:val="0"/>
          <w:iCs w:val="0"/>
          <w:caps w:val="0"/>
          <w:color w:val="444444"/>
          <w:spacing w:val="0"/>
          <w:kern w:val="0"/>
          <w:sz w:val="27"/>
          <w:szCs w:val="27"/>
          <w:shd w:val="clear" w:fill="FFFFFF"/>
          <w:lang w:val="en-US" w:eastAsia="zh-CN" w:bidi="ar"/>
        </w:rPr>
        <w:t>七、示范文本所称的“以上”“以下”“以内”“届满”，包括本数；所称的“不满”“超过”“以外”，不包括本数。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jc w:val="left"/>
        <w:rPr>
          <w:rFonts w:hint="eastAsia" w:ascii="宋体" w:hAnsi="宋体" w:eastAsia="宋体" w:cs="宋体"/>
          <w:i w:val="0"/>
          <w:iCs w:val="0"/>
          <w:caps w:val="0"/>
          <w:color w:val="444444"/>
          <w:spacing w:val="0"/>
          <w:sz w:val="27"/>
          <w:szCs w:val="27"/>
        </w:rPr>
      </w:pPr>
      <w:r>
        <w:rPr>
          <w:rFonts w:hint="eastAsia" w:ascii="宋体" w:hAnsi="宋体" w:eastAsia="宋体" w:cs="宋体"/>
          <w:i w:val="0"/>
          <w:iCs w:val="0"/>
          <w:caps w:val="0"/>
          <w:color w:val="444444"/>
          <w:spacing w:val="0"/>
          <w:kern w:val="0"/>
          <w:sz w:val="27"/>
          <w:szCs w:val="27"/>
          <w:shd w:val="clear" w:fill="FFFFFF"/>
          <w:lang w:val="en-US" w:eastAsia="zh-CN" w:bidi="ar"/>
        </w:rPr>
        <w:t>八、示范文本由广东省民政厅解释，自2021年 月 日起施行，有效期为5年。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0" w:afterAutospacing="0"/>
        <w:ind w:left="0" w:right="0"/>
        <w:rPr>
          <w:rFonts w:hint="eastAsia" w:ascii="宋体" w:hAnsi="宋体" w:eastAsia="宋体" w:cs="宋体"/>
          <w:b/>
          <w:bCs/>
          <w:i w:val="0"/>
          <w:iCs w:val="0"/>
          <w:caps w:val="0"/>
          <w:color w:val="FF0000"/>
          <w:spacing w:val="0"/>
          <w:sz w:val="28"/>
          <w:szCs w:val="28"/>
          <w:shd w:val="clear" w:fill="FFFFFF"/>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sz w:val="28"/>
          <w:szCs w:val="28"/>
        </w:rPr>
      </w:pPr>
      <w:r>
        <w:rPr>
          <w:rFonts w:hint="eastAsia" w:ascii="宋体" w:hAnsi="宋体" w:eastAsia="宋体" w:cs="宋体"/>
          <w:b/>
          <w:bCs/>
          <w:i w:val="0"/>
          <w:iCs w:val="0"/>
          <w:caps w:val="0"/>
          <w:color w:val="FF0000"/>
          <w:spacing w:val="0"/>
          <w:sz w:val="28"/>
          <w:szCs w:val="28"/>
          <w:shd w:val="clear" w:fill="FFFFFF"/>
        </w:rPr>
        <w:t>*</w:t>
      </w:r>
      <w:r>
        <w:rPr>
          <w:rFonts w:hint="eastAsia" w:ascii="宋体" w:hAnsi="宋体" w:eastAsia="宋体" w:cs="宋体"/>
          <w:b/>
          <w:bCs/>
          <w:i w:val="0"/>
          <w:iCs w:val="0"/>
          <w:caps w:val="0"/>
          <w:color w:val="444444"/>
          <w:spacing w:val="0"/>
          <w:sz w:val="28"/>
          <w:szCs w:val="28"/>
          <w:shd w:val="clear" w:fill="FFFFFF"/>
        </w:rPr>
        <w:t>有无业务主管单位：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sz w:val="28"/>
          <w:szCs w:val="28"/>
        </w:rPr>
      </w:pPr>
      <w:r>
        <w:rPr>
          <w:rFonts w:hint="eastAsia" w:ascii="宋体" w:hAnsi="宋体" w:eastAsia="宋体" w:cs="宋体"/>
          <w:b/>
          <w:bCs/>
          <w:i w:val="0"/>
          <w:iCs w:val="0"/>
          <w:caps w:val="0"/>
          <w:color w:val="FF0000"/>
          <w:spacing w:val="0"/>
          <w:sz w:val="28"/>
          <w:szCs w:val="28"/>
          <w:shd w:val="clear" w:fill="FFFFFF"/>
        </w:rPr>
        <w:t>*</w:t>
      </w:r>
      <w:r>
        <w:rPr>
          <w:rFonts w:hint="eastAsia" w:ascii="宋体" w:hAnsi="宋体" w:eastAsia="宋体" w:cs="宋体"/>
          <w:b/>
          <w:bCs/>
          <w:i w:val="0"/>
          <w:iCs w:val="0"/>
          <w:caps w:val="0"/>
          <w:color w:val="444444"/>
          <w:spacing w:val="0"/>
          <w:sz w:val="28"/>
          <w:szCs w:val="28"/>
          <w:shd w:val="clear" w:fill="FFFFFF"/>
        </w:rPr>
        <w:t>行政负责人是否理事：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sz w:val="28"/>
          <w:szCs w:val="28"/>
        </w:rPr>
      </w:pPr>
      <w:r>
        <w:rPr>
          <w:rFonts w:hint="eastAsia" w:ascii="宋体" w:hAnsi="宋体" w:eastAsia="宋体" w:cs="宋体"/>
          <w:b/>
          <w:bCs/>
          <w:i w:val="0"/>
          <w:iCs w:val="0"/>
          <w:caps w:val="0"/>
          <w:color w:val="FF0000"/>
          <w:spacing w:val="0"/>
          <w:sz w:val="28"/>
          <w:szCs w:val="28"/>
          <w:shd w:val="clear" w:fill="FFFFFF"/>
        </w:rPr>
        <w:t>*</w:t>
      </w:r>
      <w:r>
        <w:rPr>
          <w:rFonts w:hint="eastAsia" w:ascii="宋体" w:hAnsi="宋体" w:eastAsia="宋体" w:cs="宋体"/>
          <w:b/>
          <w:bCs/>
          <w:i w:val="0"/>
          <w:iCs w:val="0"/>
          <w:caps w:val="0"/>
          <w:color w:val="444444"/>
          <w:spacing w:val="0"/>
          <w:sz w:val="28"/>
          <w:szCs w:val="28"/>
          <w:shd w:val="clear" w:fill="FFFFFF"/>
        </w:rPr>
        <w:t>是否设立监事会：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6" w:lineRule="atLeast"/>
        <w:ind w:left="0" w:right="0" w:firstLine="0"/>
        <w:jc w:val="center"/>
        <w:rPr>
          <w:rFonts w:hint="default" w:ascii="Fzxbsj" w:hAnsi="Fzxbsj" w:eastAsia="Fzxbsj" w:cs="Fzxbsj"/>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6" w:lineRule="atLeast"/>
        <w:ind w:left="0" w:right="0" w:firstLine="0"/>
        <w:jc w:val="center"/>
        <w:rPr>
          <w:rFonts w:ascii="Fzxbsj" w:hAnsi="Fzxbsj" w:eastAsia="Fzxbsj" w:cs="Fzxbsj"/>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default" w:ascii="Fzxbsj" w:hAnsi="Fzxbsj" w:eastAsia="Fzxbsj" w:cs="Fzxbsj"/>
          <w:i w:val="0"/>
          <w:iCs w:val="0"/>
          <w:caps w:val="0"/>
          <w:color w:val="000000"/>
          <w:spacing w:val="0"/>
          <w:kern w:val="0"/>
          <w:sz w:val="28"/>
          <w:szCs w:val="28"/>
          <w:shd w:val="clear" w:fill="FFFFFF"/>
          <w:lang w:val="en-US" w:eastAsia="zh-CN" w:bidi="ar"/>
        </w:rPr>
        <w:t>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第一条 本单位的名称是</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第二条 本单位的性质是</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第三条 本单位坚持中国共产党的全面领导，根据中国共产党章程的规定，设立中国共产党的组织，开展党的活动，为党组织的活动提供必要条件。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第四条 本单位的宗旨是</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第五条 本单位的登记管理机关是</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,业务主管单位是</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,本单位接受登记管理机关、业务主管单位和其他职能部门的监督管理。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第六条 本单位的住所地是</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第二章 举办者、开办资金和业务范围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第七条 本单位的举办者是</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举办者享有下列权利：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（一）了解本单位运作状况和财务状况；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（二）推荐理事和监事；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（三）有权查阅理事会会议记录和本单位财务会计报告；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w:t>
      </w:r>
      <w:r>
        <w:rPr>
          <w:rFonts w:hint="eastAsia" w:ascii="仿宋" w:hAnsi="仿宋" w:eastAsia="仿宋" w:cs="仿宋"/>
          <w:i w:val="0"/>
          <w:iCs w:val="0"/>
          <w:caps w:val="0"/>
          <w:color w:val="0094FF"/>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w:t>
      </w:r>
      <w:r>
        <w:rPr>
          <w:rFonts w:hint="eastAsia" w:ascii="仿宋" w:hAnsi="仿宋" w:eastAsia="仿宋" w:cs="仿宋"/>
          <w:i w:val="0"/>
          <w:iCs w:val="0"/>
          <w:caps w:val="0"/>
          <w:color w:val="0094FF"/>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第八条 本单位开办资金：</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万元；</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。出资者出资成立民办非企业单位，出资金额为捐赠资产，不保留和享有任何财产权利。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第九条 本单位的业务范围：</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业务范围中属于法律、法规、规章规定须经批准的事项，依法经批准后方可开展。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第十条 本单位按国家有关规定和核准的业务范围主要在广东省开展活动。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第三章 组织管理制度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第十一条 本单位设理事会，其成员为</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人。理事会是本单位的决策机构。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理事由举办者（包括出资者）、职工代表（由全体职工推举产生）或有关单位推选产生；理事必须坚持党的路线、方针、政策，有完全民事行为能力，不得凭借理事身份从民办非企业单位牟取不正当利益。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理事每届任期</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年，任期届满，连选可以连任。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第十二条 理事会行使下列事项的决定权：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（一）制订、修改章程；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（二）选举、罢免理事长、副理事长，罢免、增补理事；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（三）决定重大的业务活动计划；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（四）审定年度财务预算、决算方案；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（五）决定增加开办资金的方案；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（六）决定本单位的变更、分立、合并、终止及清算等事项；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（七）聘任或者解聘本单位行政负责人和其提名聘任或者解聘的本单位行政副职及财务负责人；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（八）听取行政负责人的工作报告，并对其工作进行检查；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（九）决定内部机构的设置；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（十）制定内部管理制度；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（十一）依法核定从业人员的工资报酬、福利待遇；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（十二）决定其他重大事项。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第十三条 理事会每年召开</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次会议。严格实行集体审议、独立表决、个人负责的重大事项决策制度，并接受监事会或监事监督。有下列情形之一,应当召开理事会会议：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（一）理事长认为必要；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（二）1/3以上理事联名提议；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（三）监事会（或不设监事会的监事）提议。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第十四条 理事会设理事长1名，副理事长1－2名。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第十五条 副理事长协助理事长工作，理事长不能行使职权时，由理事长指定的副理事长代其行使职权。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第十六条 召开理事会会议，应于会议召开10日前将会议的时间、地点、内容等一并通知全体理事。理事因故不能出席，可以书面委托其他人员代为出席理事会（每人仅限代表1名理事，且监事不得代表），委托书必须载明授权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理事会由理事长召集和主持；理事长不能或不主持的，由副理事长召集和主持；副理事长不能或不主持的，由监事会（或不设监事会的监事）召集和主持；监事会（或不设监事会的监事）不能或不召集和主持的，1/3以上理事可以自行召集并推举一名理事主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第十七条 理事会会议应由1/2以上的理事出席方可举行。理事会会议实行1人1票制。理事会作出决议,必须经全体理事的过半数通过。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下列重要事项的决议，须经全体理事的2/3以上通过方为有效：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（一）章程的制定和修改；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（二）选举和罢免理事长、副理事长，罢免、增补理事；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（三）本单位的变更、分立、合并或终止；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w:t>
      </w:r>
      <w:r>
        <w:rPr>
          <w:rFonts w:hint="eastAsia" w:ascii="仿宋" w:hAnsi="仿宋" w:eastAsia="仿宋" w:cs="仿宋"/>
          <w:i w:val="0"/>
          <w:iCs w:val="0"/>
          <w:caps w:val="0"/>
          <w:color w:val="0094FF"/>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w:t>
      </w:r>
      <w:r>
        <w:rPr>
          <w:rFonts w:hint="eastAsia" w:ascii="仿宋" w:hAnsi="仿宋" w:eastAsia="仿宋" w:cs="仿宋"/>
          <w:i w:val="0"/>
          <w:iCs w:val="0"/>
          <w:caps w:val="0"/>
          <w:color w:val="0094FF"/>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第十八条 理事会会议应当制作会议记录。形成决议的，应当当场制作会议纪要，并由出席会议的理事审阅、签名。理事会决议违反法律、法规或章程规定，致使本单位遭受损失的，参与决议的理事应当承担责任。但经证明在表决时反对并记载于会议记录的，该理事可免除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理事会记录由理事长指定的人员存档保管。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第十九条 理事长行使下列职权：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（一）召集和主持理事会会议；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（二）检查理事会决议的实施情况；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（三）法律、法规和本单位章程规定的其他职权。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w:t>
      </w:r>
      <w:r>
        <w:rPr>
          <w:rFonts w:hint="eastAsia" w:ascii="仿宋" w:hAnsi="仿宋" w:eastAsia="仿宋" w:cs="仿宋"/>
          <w:i w:val="0"/>
          <w:iCs w:val="0"/>
          <w:caps w:val="0"/>
          <w:color w:val="0094FF"/>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w:t>
      </w:r>
      <w:r>
        <w:rPr>
          <w:rFonts w:hint="eastAsia" w:ascii="仿宋" w:hAnsi="仿宋" w:eastAsia="仿宋" w:cs="仿宋"/>
          <w:i w:val="0"/>
          <w:iCs w:val="0"/>
          <w:caps w:val="0"/>
          <w:color w:val="0094FF"/>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第二十条 本单位行政负责人是</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，为专职。行政负责人对理事会负责，并行使下列职权：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（一）主持单位的日常工作，组织实施理事会的决议；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（二）组织实施单位年度业务活动计划；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（三）拟订本单位年度财务预算、决算方案；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（四）拟订单位内部机构设置的方案，协调内部机构开展活动；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（五）拟订内部管理制度；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（六）提请聘任或解聘本单位副职和财务负责人，由理事会决定；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（七）聘任或解聘内设机构负责人和专职工作人员；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（八）章程和理事会赋予的其他职权。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第二十一条 本单位设立监事会或者监事。监事必须遵纪守法，依据章程规定行使职权，按时列席理事会会议或者出席监事会会议，其成员为</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监事任期与理事任期相同，任期届满，连选可以连任。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第二十二条 监事在举办者（包括出资者）、本单位从业人员或有关单位推荐的人员中产生或更换。监事会中的从业人员代表由单位从业人员民主选举产生。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本单位理事、行政负责人和财务负责人以及他们的近亲属，不得兼任监事。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第二十三条 监事会或监事行使下列职权：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（一）检查本单位财务；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（二）对本单位理事、行政负责人违反法律、法规或章程的行为进行监督；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（三）当本单位理事、行政负责人的行为损害本单位的利益时，要求其予以纠正；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（四）列席理事会会议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（五）提议召开理事会；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（六）</w:t>
      </w:r>
      <w:r>
        <w:rPr>
          <w:rFonts w:hint="eastAsia" w:ascii="仿宋" w:hAnsi="仿宋" w:eastAsia="仿宋" w:cs="仿宋"/>
          <w:i w:val="0"/>
          <w:iCs w:val="0"/>
          <w:caps w:val="0"/>
          <w:color w:val="0094FF"/>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（七）</w:t>
      </w:r>
      <w:r>
        <w:rPr>
          <w:rFonts w:hint="eastAsia" w:ascii="仿宋" w:hAnsi="仿宋" w:eastAsia="仿宋" w:cs="仿宋"/>
          <w:i w:val="0"/>
          <w:iCs w:val="0"/>
          <w:caps w:val="0"/>
          <w:color w:val="0094FF"/>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（八）</w:t>
      </w:r>
      <w:r>
        <w:rPr>
          <w:rFonts w:hint="eastAsia" w:ascii="仿宋" w:hAnsi="仿宋" w:eastAsia="仿宋" w:cs="仿宋"/>
          <w:i w:val="0"/>
          <w:iCs w:val="0"/>
          <w:caps w:val="0"/>
          <w:color w:val="0094FF"/>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（九）</w:t>
      </w:r>
      <w:r>
        <w:rPr>
          <w:rFonts w:hint="eastAsia" w:ascii="仿宋" w:hAnsi="仿宋" w:eastAsia="仿宋" w:cs="仿宋"/>
          <w:i w:val="0"/>
          <w:iCs w:val="0"/>
          <w:caps w:val="0"/>
          <w:color w:val="0094FF"/>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（十）</w:t>
      </w:r>
      <w:r>
        <w:rPr>
          <w:rFonts w:hint="eastAsia" w:ascii="仿宋" w:hAnsi="仿宋" w:eastAsia="仿宋" w:cs="仿宋"/>
          <w:i w:val="0"/>
          <w:iCs w:val="0"/>
          <w:caps w:val="0"/>
          <w:color w:val="0094FF"/>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第二十四条 监事会实行会议制和票决制，监事1人1票。监事对监事会决策事项进行表决，监事会决议须经全体监事过半数表决通过方为有效并形成决议，作为监事有效履行职责的重要保障。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第四章 法定代表人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第二十五条 本单位的法定代表人为</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兼任理事长，为中国内地居民。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第二十六条 有下列情形之一的，不得担任本单位的法定代表人：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（一）无民事行为能力或者限制民事行为能力的；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（二）正在被执行刑罚或者正在被执行刑事强制措施的；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（三）正在被公安机关或者国家安全机关通缉的；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（四）担任因违法被撤销登记的民办非企业单位的法定代表人，自该单位被撤销登记之日起未逾3年的；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（五）非中国内地居民的；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（六）被列入失信被执行人名单的；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（七）法律、法规规定不得担任法定代表人的其他情形。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第五章 资产管理、使用原则及劳动用工制度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第二十七条 本单位经费来源：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（一）开办资金；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（二）捐赠收入；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（三）政府补助收入；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（四）在业务范围内开展服务活动的收入；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（五）利息收入；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（六）其他合法收入。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第二十八条 本单位取得的收入除用于与本单位有关的、合理的支出外，全部用于登记核定或者章程规定的公益性或者非营利性事业；财产及其孳息不用于分配，但不包括合理的工资薪金支出。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第二十九条 本单位执行《民间非营利组织会计制度》，依法进行会计核算，建立健全内部会计监督制度，保证会计资料合法、真实、准确、完整。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接受税务、会计主管部门依法实施的税务监督和会计监督。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第三十条 本单位配备具有专业素质的会计人员。会计不得兼出纳。会计人员调动工作或离职时，必须与接管人员办清交接手续。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第三十一条 本单位换届或更换法定代表人之前必须进行财务审计。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第三十二条 本单位专职工作人员工资福利开支控制在规定的比例内，不变相分配本单位的财产，其中：专职工作人员平均工资薪金水平不得超过税务登记所在地的地市级（含地市级）以上地区的同行业同类组织平均工资水平的两倍，专职工作人员福利按照国家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第六章 年度报告及信息公开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第三十三条 本单位依法履行信息公开义务，建立健全信息公开制度。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第三十四条 本单位建立年度报告制度，上一年度工作报告报送业务主管单位审查后，于每年5月31日前向登记管理机关报送，并通过登记管理机关统一的信息平台将年度报告内容向社会公开，接受社会公众的查询、监督。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本单位应当聘用会计师事务所对本单位的财务会计报告及相关信息进行审计，并依法披露财务会计报告和审计报告，接受社会公众的监督。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第七章 党建工作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第三十五条 本单位按照党章规定，有正式党员3名以上的，经上级党组织批准，单独建立党组织。本单位负责人中有党员的，由党员负责人担任党组织书记；负责人中没有党员的，应推荐业务能力强、群众基础好的党员理事担任党组织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正式党员人数不足3名时，采取联合组建等方式，建立党组织，在本单位开展党的工作。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没有正式党员时，支持配合上级组织开展党的工作，为建立党组织创造条件。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第三十六条 本单位党组织负责人应参加或列席理事会会议。党组织对本单位重要事项决策、重要业务活动、大额经费开支、开展涉外活动等提出意见。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第三十七条 本单位变更或注销，党组织要及时向上级党组织报告，并做好党员组织关系转移等相关工作。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第三十八条 本单位为党组织开展活动、做好工作提供必要的场地、人员和经费支持。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第三十九条 本单位支持建立工会、共青团、妇联组织，做好联系职工群众等工作。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第八章 章程的修改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第四十条 本章程的修改，须经理事会表决通过后15日内，报业务主管单位审查同意，自业务主管单位审查同意之日起30日内，报登记管理机关核准。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第九章 终止和终止后资产处理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第四十一条 本单位有下列情形之一的，应当终止：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（一）章程规定的解散事由出现；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（二）完成章程规定的宗旨；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（三）无法按照章程规定的宗旨继续开展活动；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（四）发生分立、合并；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（五）自行解散；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（六）依法被撤销登记或吊销登记证书。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第四十二条 本单位终止前，应当进行清算。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本单位终止，应当在理事会表决通过后15日内，报业务主管单位审查同意，并在表决通过后30日内在登记管理机关、业务主管单位和有关部门的指导下成立清算组织，清算组应当自成立之日起10日内通知债权人，并于60日内向社会公告，清理债权债务，处理剩余财产，完成清算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清算期间，不进行清算以外的活动。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本单位未及时清算的，业务主管单位或登记管理机关可以申请人民法院指定有关人员组成清算组进行清算。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本单位应在清算结束之日起15日内到登记管理机关办理注销登记手续。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第四十三条 本单位清算后的剩余财产，在登记管理机关、业务主管单位和其他职能部门的监督下，将剩余财产捐赠给与本单位性质、宗旨相同的社会公益组织，并向社会公告。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无法按上述方式处理的，由业务主管单位或登记管理机关主持转给与本单位性质、宗旨相同的社会组织，并向社会公告。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第四十四条 本单位清算结束后，清算组应当制作清算报告，经理事会确认，报送业务主管单位，并自清算结束之日起15日内向登记管理机关申请办理注销登记。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第四十五条 本单位自登记管理机关发出注销登记证明文件之日起，即为终止。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第十章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第四十六条 本章程经 </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年 </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月 </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日第</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届第 </w:t>
      </w:r>
      <w:r>
        <w:rPr>
          <w:rFonts w:hint="eastAsia" w:ascii="仿宋" w:hAnsi="仿宋" w:eastAsia="仿宋" w:cs="仿宋"/>
          <w:b w:val="0"/>
          <w:bCs w:val="0"/>
          <w:i w:val="0"/>
          <w:iCs w:val="0"/>
          <w:caps w:val="0"/>
          <w:color w:val="000000"/>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次理事会表决通过。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第四十七条 本章程中的各项条款与法律、法规、规章不符的，以法律、法规、规章的规定为准。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第四十八条 本章程的解释权属理事会。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kern w:val="0"/>
          <w:sz w:val="28"/>
          <w:szCs w:val="28"/>
          <w:shd w:val="clear" w:fill="FFFFFF"/>
          <w:lang w:val="en-US" w:eastAsia="zh-CN" w:bidi="ar"/>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第四十九条 本章程自登记管理机关核准之日起生效。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bCs/>
          <w:i w:val="0"/>
          <w:iCs w:val="0"/>
          <w:caps w:val="0"/>
          <w:color w:val="FF0000"/>
          <w:spacing w:val="0"/>
          <w:sz w:val="24"/>
          <w:szCs w:val="24"/>
          <w:shd w:val="clear" w:fill="FFFFFF"/>
        </w:rPr>
        <w:t>*</w:t>
      </w:r>
      <w:r>
        <w:rPr>
          <w:rFonts w:hint="eastAsia" w:ascii="宋体" w:hAnsi="宋体" w:eastAsia="宋体" w:cs="宋体"/>
          <w:b/>
          <w:bCs/>
          <w:i w:val="0"/>
          <w:iCs w:val="0"/>
          <w:caps w:val="0"/>
          <w:color w:val="444444"/>
          <w:spacing w:val="0"/>
          <w:sz w:val="24"/>
          <w:szCs w:val="24"/>
          <w:shd w:val="clear" w:fill="FFFFFF"/>
        </w:rPr>
        <w:t>是否有举办者: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ascii="黑体" w:hAnsi="宋体" w:eastAsia="黑体" w:cs="黑体"/>
          <w:b/>
          <w:bCs/>
          <w:i w:val="0"/>
          <w:iCs w:val="0"/>
          <w:caps w:val="0"/>
          <w:color w:val="000000"/>
          <w:spacing w:val="0"/>
          <w:sz w:val="36"/>
          <w:szCs w:val="36"/>
        </w:rPr>
      </w:pPr>
      <w:r>
        <w:rPr>
          <w:rFonts w:ascii="黑体" w:hAnsi="宋体" w:eastAsia="黑体" w:cs="黑体"/>
          <w:b/>
          <w:bCs/>
          <w:i w:val="0"/>
          <w:iCs w:val="0"/>
          <w:caps w:val="0"/>
          <w:color w:val="000000"/>
          <w:spacing w:val="0"/>
          <w:kern w:val="0"/>
          <w:sz w:val="36"/>
          <w:szCs w:val="36"/>
          <w:shd w:val="clear" w:fill="FFFFFF"/>
          <w:lang w:val="en-US" w:eastAsia="zh-CN" w:bidi="ar"/>
        </w:rPr>
        <w:t>举办者基本情况表</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55"/>
        <w:gridCol w:w="1623"/>
        <w:gridCol w:w="192"/>
        <w:gridCol w:w="488"/>
        <w:gridCol w:w="1044"/>
        <w:gridCol w:w="486"/>
        <w:gridCol w:w="1667"/>
        <w:gridCol w:w="2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05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民办非企业单位名称</w:t>
            </w:r>
          </w:p>
        </w:tc>
        <w:tc>
          <w:tcPr>
            <w:tcW w:w="5500" w:type="dxa"/>
            <w:gridSpan w:val="6"/>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p>
        </w:tc>
        <w:tc>
          <w:tcPr>
            <w:tcW w:w="2120" w:type="dxa"/>
            <w:vMerge w:val="restart"/>
            <w:tcBorders>
              <w:top w:val="single" w:color="000000" w:sz="6" w:space="0"/>
              <w:left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05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姓名</w:t>
            </w:r>
          </w:p>
        </w:tc>
        <w:tc>
          <w:tcPr>
            <w:tcW w:w="2303"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p>
        </w:tc>
        <w:tc>
          <w:tcPr>
            <w:tcW w:w="153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出生日期</w:t>
            </w:r>
          </w:p>
        </w:tc>
        <w:tc>
          <w:tcPr>
            <w:tcW w:w="166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p>
        </w:tc>
        <w:tc>
          <w:tcPr>
            <w:tcW w:w="2120" w:type="dxa"/>
            <w:vMerge w:val="continue"/>
            <w:tcBorders>
              <w:left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05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性别</w:t>
            </w:r>
          </w:p>
        </w:tc>
        <w:tc>
          <w:tcPr>
            <w:tcW w:w="2303"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p>
        </w:tc>
        <w:tc>
          <w:tcPr>
            <w:tcW w:w="153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民族</w:t>
            </w:r>
          </w:p>
        </w:tc>
        <w:tc>
          <w:tcPr>
            <w:tcW w:w="166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p>
        </w:tc>
        <w:tc>
          <w:tcPr>
            <w:tcW w:w="2120" w:type="dxa"/>
            <w:vMerge w:val="continue"/>
            <w:tcBorders>
              <w:left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05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政治面貌</w:t>
            </w:r>
          </w:p>
        </w:tc>
        <w:tc>
          <w:tcPr>
            <w:tcW w:w="2303"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p>
        </w:tc>
        <w:tc>
          <w:tcPr>
            <w:tcW w:w="153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国籍</w:t>
            </w:r>
          </w:p>
        </w:tc>
        <w:tc>
          <w:tcPr>
            <w:tcW w:w="166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p>
        </w:tc>
        <w:tc>
          <w:tcPr>
            <w:tcW w:w="2120" w:type="dxa"/>
            <w:vMerge w:val="continue"/>
            <w:tcBorders>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05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证件类型</w:t>
            </w:r>
          </w:p>
        </w:tc>
        <w:tc>
          <w:tcPr>
            <w:tcW w:w="2303"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p>
        </w:tc>
        <w:tc>
          <w:tcPr>
            <w:tcW w:w="153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证件号码</w:t>
            </w:r>
          </w:p>
        </w:tc>
        <w:tc>
          <w:tcPr>
            <w:tcW w:w="3787"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870"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是否拟在民办非企业单位担任负责人</w:t>
            </w:r>
          </w:p>
        </w:tc>
        <w:tc>
          <w:tcPr>
            <w:tcW w:w="5805"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870"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是否为现职党政领导干部</w:t>
            </w:r>
          </w:p>
        </w:tc>
        <w:tc>
          <w:tcPr>
            <w:tcW w:w="5805"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870"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是否为退（离）休党政领导干部</w:t>
            </w:r>
          </w:p>
        </w:tc>
        <w:tc>
          <w:tcPr>
            <w:tcW w:w="5805"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870"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是否为军队人员</w:t>
            </w:r>
          </w:p>
        </w:tc>
        <w:tc>
          <w:tcPr>
            <w:tcW w:w="5805"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05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通讯地址</w:t>
            </w:r>
          </w:p>
        </w:tc>
        <w:tc>
          <w:tcPr>
            <w:tcW w:w="3347" w:type="dxa"/>
            <w:gridSpan w:val="4"/>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p>
        </w:tc>
        <w:tc>
          <w:tcPr>
            <w:tcW w:w="2153"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邮政编码</w:t>
            </w:r>
          </w:p>
        </w:tc>
        <w:tc>
          <w:tcPr>
            <w:tcW w:w="212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05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固定电话</w:t>
            </w:r>
          </w:p>
        </w:tc>
        <w:tc>
          <w:tcPr>
            <w:tcW w:w="3347" w:type="dxa"/>
            <w:gridSpan w:val="4"/>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p>
        </w:tc>
        <w:tc>
          <w:tcPr>
            <w:tcW w:w="2153"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移动电话</w:t>
            </w:r>
          </w:p>
        </w:tc>
        <w:tc>
          <w:tcPr>
            <w:tcW w:w="212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05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其他社会职务</w:t>
            </w:r>
          </w:p>
        </w:tc>
        <w:tc>
          <w:tcPr>
            <w:tcW w:w="7620" w:type="dxa"/>
            <w:gridSpan w:val="7"/>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8"/>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本人主要工作简历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67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自何年月至何年月</w:t>
            </w:r>
          </w:p>
        </w:tc>
        <w:tc>
          <w:tcPr>
            <w:tcW w:w="3877"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单位名称</w:t>
            </w:r>
          </w:p>
        </w:tc>
        <w:tc>
          <w:tcPr>
            <w:tcW w:w="212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67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至</w:t>
            </w:r>
            <w:r>
              <w:rPr>
                <w:rFonts w:hint="eastAsia" w:ascii="宋体" w:hAnsi="宋体" w:eastAsia="宋体" w:cs="宋体"/>
                <w:color w:val="0094FF"/>
                <w:kern w:val="0"/>
                <w:sz w:val="21"/>
                <w:szCs w:val="21"/>
                <w:lang w:val="en-US" w:eastAsia="zh-CN" w:bidi="ar"/>
              </w:rPr>
              <w:t> </w:t>
            </w:r>
          </w:p>
        </w:tc>
        <w:tc>
          <w:tcPr>
            <w:tcW w:w="3877"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212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67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至</w:t>
            </w:r>
            <w:r>
              <w:rPr>
                <w:rFonts w:hint="eastAsia" w:ascii="宋体" w:hAnsi="宋体" w:eastAsia="宋体" w:cs="宋体"/>
                <w:color w:val="0094FF"/>
                <w:kern w:val="0"/>
                <w:sz w:val="21"/>
                <w:szCs w:val="21"/>
                <w:lang w:val="en-US" w:eastAsia="zh-CN" w:bidi="ar"/>
              </w:rPr>
              <w:t> </w:t>
            </w:r>
          </w:p>
        </w:tc>
        <w:tc>
          <w:tcPr>
            <w:tcW w:w="3877"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212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67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至</w:t>
            </w:r>
            <w:r>
              <w:rPr>
                <w:rFonts w:hint="eastAsia" w:ascii="宋体" w:hAnsi="宋体" w:eastAsia="宋体" w:cs="宋体"/>
                <w:color w:val="0094FF"/>
                <w:kern w:val="0"/>
                <w:sz w:val="21"/>
                <w:szCs w:val="21"/>
                <w:lang w:val="en-US" w:eastAsia="zh-CN" w:bidi="ar"/>
              </w:rPr>
              <w:t> </w:t>
            </w:r>
          </w:p>
        </w:tc>
        <w:tc>
          <w:tcPr>
            <w:tcW w:w="3877"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212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67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至</w:t>
            </w:r>
            <w:r>
              <w:rPr>
                <w:rFonts w:hint="eastAsia" w:ascii="宋体" w:hAnsi="宋体" w:eastAsia="宋体" w:cs="宋体"/>
                <w:color w:val="0094FF"/>
                <w:kern w:val="0"/>
                <w:sz w:val="21"/>
                <w:szCs w:val="21"/>
                <w:lang w:val="en-US" w:eastAsia="zh-CN" w:bidi="ar"/>
              </w:rPr>
              <w:t> </w:t>
            </w:r>
          </w:p>
        </w:tc>
        <w:tc>
          <w:tcPr>
            <w:tcW w:w="3877"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212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bl>
    <w:p>
      <w:pPr>
        <w:rPr>
          <w:vanish/>
          <w:sz w:val="24"/>
          <w:szCs w:val="24"/>
        </w:rPr>
      </w:pP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953"/>
        <w:gridCol w:w="6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2"/>
            <w:tcBorders>
              <w:top w:val="single" w:color="000000" w:sz="6" w:space="0"/>
              <w:left w:val="single" w:color="000000" w:sz="6" w:space="0"/>
              <w:bottom w:val="nil"/>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本人在民办非企业单位业务领域内具有广泛认知度和影响力的说明：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本人作为（XXXXX）举办者，保证提交的所有申请材料合法、真实、准确、有效、完整，不存在弄虚作假；保证该民办非企业单位成立登记前，不以拟成立民办非企业单位名义开展与发起无关的活动，不向非特定对象发布筹备和筹款信息，否则将依法承担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举办者签字：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本人所在单位人事部门意见</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本人人事管理权限单位人事部门意见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1"/>
                <w:szCs w:val="21"/>
              </w:rPr>
              <w:t>（印章）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right"/>
              <w:rPr>
                <w:sz w:val="21"/>
                <w:szCs w:val="21"/>
              </w:rPr>
            </w:pPr>
            <w:r>
              <w:rPr>
                <w:rFonts w:hint="eastAsia" w:ascii="宋体" w:hAnsi="宋体" w:eastAsia="宋体" w:cs="宋体"/>
                <w:sz w:val="21"/>
                <w:szCs w:val="21"/>
              </w:rPr>
              <w:t>年   月   日</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3570" w:firstLineChars="1700"/>
              <w:jc w:val="both"/>
            </w:pPr>
            <w:r>
              <w:rPr>
                <w:rFonts w:hint="eastAsia" w:ascii="宋体" w:hAnsi="宋体" w:eastAsia="宋体" w:cs="宋体"/>
                <w:sz w:val="21"/>
                <w:szCs w:val="21"/>
              </w:rPr>
              <w:t>（印章）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sz w:val="21"/>
                <w:szCs w:val="21"/>
              </w:rPr>
              <w:t>□本人人事管理权限单位与本人所在单位属同一单位，无需重复盖章。</w:t>
            </w:r>
            <w:r>
              <w:rPr>
                <w:rFonts w:hint="eastAsia" w:ascii="宋体" w:hAnsi="宋体" w:eastAsia="宋体" w:cs="宋体"/>
                <w:sz w:val="21"/>
                <w:szCs w:val="21"/>
              </w:rPr>
              <w:br w:type="textWrapping"/>
            </w:r>
            <w:r>
              <w:rPr>
                <w:rFonts w:hint="eastAsia" w:ascii="宋体" w:hAnsi="宋体" w:eastAsia="宋体" w:cs="宋体"/>
                <w:sz w:val="21"/>
                <w:szCs w:val="21"/>
              </w:rPr>
              <w:t>□另附批准任职文件，不在此处盖章。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1"/>
                <w:szCs w:val="21"/>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right"/>
              <w:rPr>
                <w:sz w:val="21"/>
                <w:szCs w:val="21"/>
              </w:rPr>
            </w:pPr>
            <w:r>
              <w:rPr>
                <w:rFonts w:hint="eastAsia" w:ascii="宋体" w:hAnsi="宋体" w:eastAsia="宋体" w:cs="宋体"/>
                <w:sz w:val="21"/>
                <w:szCs w:val="21"/>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righ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广东省民政厅制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黑体" w:hAnsi="宋体" w:eastAsia="黑体" w:cs="黑体"/>
          <w:b/>
          <w:bCs/>
          <w:i w:val="0"/>
          <w:iCs w:val="0"/>
          <w:caps w:val="0"/>
          <w:color w:val="000000"/>
          <w:spacing w:val="0"/>
          <w:sz w:val="24"/>
          <w:szCs w:val="24"/>
        </w:rPr>
      </w:pPr>
      <w:r>
        <w:rPr>
          <w:rFonts w:ascii="黑体" w:hAnsi="宋体" w:eastAsia="黑体" w:cs="黑体"/>
          <w:b/>
          <w:bCs/>
          <w:i w:val="0"/>
          <w:iCs w:val="0"/>
          <w:caps w:val="0"/>
          <w:color w:val="000000"/>
          <w:spacing w:val="0"/>
          <w:kern w:val="0"/>
          <w:sz w:val="24"/>
          <w:szCs w:val="24"/>
          <w:shd w:val="clear" w:fill="FFFFFF"/>
          <w:lang w:val="en-US" w:eastAsia="zh-CN" w:bidi="ar"/>
        </w:rPr>
        <w:t>（请将本人身份证件正反面扫描上传）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tLeast"/>
        <w:ind w:left="0" w:right="0"/>
        <w:jc w:val="center"/>
        <w:rPr>
          <w:b w:val="0"/>
          <w:bCs w:val="0"/>
          <w:sz w:val="21"/>
          <w:szCs w:val="21"/>
        </w:rPr>
      </w:pPr>
      <w:r>
        <w:rPr>
          <w:rFonts w:ascii="黑体" w:hAnsi="宋体" w:eastAsia="黑体" w:cs="黑体"/>
          <w:b w:val="0"/>
          <w:bCs w:val="0"/>
          <w:i w:val="0"/>
          <w:iCs w:val="0"/>
          <w:caps w:val="0"/>
          <w:color w:val="000000"/>
          <w:spacing w:val="0"/>
          <w:sz w:val="24"/>
          <w:szCs w:val="24"/>
          <w:shd w:val="clear" w:fill="FFFFFF"/>
        </w:rPr>
        <w:t>当前材料使用电子证照，若无法调用证照的情况，将退回由申请单位/申请人进行补正提交。</w:t>
      </w:r>
    </w:p>
    <w:tbl>
      <w:tblPr>
        <w:tblStyle w:val="3"/>
        <w:tblW w:w="108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15"/>
        <w:gridCol w:w="5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left"/>
        <w:rPr>
          <w:rFonts w:hint="eastAsia" w:ascii="仿宋" w:hAnsi="仿宋" w:eastAsia="仿宋" w:cs="仿宋"/>
          <w:b w:val="0"/>
          <w:bCs w:val="0"/>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ascii="黑体" w:hAnsi="宋体" w:eastAsia="黑体" w:cs="黑体"/>
          <w:b/>
          <w:bCs/>
          <w:i w:val="0"/>
          <w:iCs w:val="0"/>
          <w:caps w:val="0"/>
          <w:color w:val="000000"/>
          <w:spacing w:val="0"/>
          <w:kern w:val="0"/>
          <w:sz w:val="28"/>
          <w:szCs w:val="28"/>
          <w:shd w:val="clear" w:fill="FFFFFF"/>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92" w:lineRule="atLeast"/>
        <w:ind w:left="0" w:right="0" w:firstLine="0"/>
        <w:jc w:val="center"/>
        <w:rPr>
          <w:rFonts w:ascii="黑体" w:hAnsi="宋体" w:eastAsia="黑体" w:cs="黑体"/>
          <w:b/>
          <w:bCs/>
          <w:i w:val="0"/>
          <w:iCs w:val="0"/>
          <w:caps w:val="0"/>
          <w:color w:val="444444"/>
          <w:spacing w:val="0"/>
          <w:sz w:val="36"/>
          <w:szCs w:val="36"/>
        </w:rPr>
      </w:pPr>
      <w:r>
        <w:rPr>
          <w:rFonts w:hint="eastAsia" w:ascii="黑体" w:hAnsi="宋体" w:eastAsia="黑体" w:cs="黑体"/>
          <w:b/>
          <w:bCs/>
          <w:i w:val="0"/>
          <w:iCs w:val="0"/>
          <w:caps w:val="0"/>
          <w:color w:val="444444"/>
          <w:spacing w:val="0"/>
          <w:kern w:val="0"/>
          <w:sz w:val="36"/>
          <w:szCs w:val="36"/>
          <w:shd w:val="clear" w:fill="FFFFFF"/>
          <w:lang w:val="en-US" w:eastAsia="zh-CN" w:bidi="ar"/>
        </w:rPr>
        <w:t>XXXXX</w:t>
      </w:r>
      <w:r>
        <w:rPr>
          <w:rFonts w:ascii="黑体" w:hAnsi="宋体" w:eastAsia="黑体" w:cs="黑体"/>
          <w:b/>
          <w:bCs/>
          <w:i w:val="0"/>
          <w:iCs w:val="0"/>
          <w:caps w:val="0"/>
          <w:color w:val="444444"/>
          <w:spacing w:val="0"/>
          <w:kern w:val="0"/>
          <w:sz w:val="36"/>
          <w:szCs w:val="36"/>
          <w:shd w:val="clear" w:fill="FFFFFF"/>
          <w:lang w:val="en-US" w:eastAsia="zh-CN" w:bidi="ar"/>
        </w:rPr>
        <w:t>举办者名单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left"/>
        <w:rPr>
          <w:rFonts w:ascii="黑体" w:hAnsi="宋体" w:eastAsia="黑体" w:cs="黑体"/>
          <w:b/>
          <w:bCs/>
          <w:i w:val="0"/>
          <w:iCs w:val="0"/>
          <w:caps w:val="0"/>
          <w:color w:val="000000"/>
          <w:spacing w:val="0"/>
          <w:sz w:val="27"/>
          <w:szCs w:val="27"/>
        </w:rPr>
      </w:pPr>
      <w:r>
        <w:rPr>
          <w:rFonts w:ascii="黑体" w:hAnsi="宋体" w:eastAsia="黑体" w:cs="黑体"/>
          <w:b/>
          <w:bCs/>
          <w:i w:val="0"/>
          <w:iCs w:val="0"/>
          <w:caps w:val="0"/>
          <w:color w:val="000000"/>
          <w:spacing w:val="0"/>
          <w:kern w:val="0"/>
          <w:sz w:val="27"/>
          <w:szCs w:val="27"/>
          <w:shd w:val="clear" w:fill="FFFFFF"/>
          <w:lang w:val="en-US" w:eastAsia="zh-CN" w:bidi="ar"/>
        </w:rPr>
        <w:t>举办者（</w:t>
      </w:r>
      <w:r>
        <w:rPr>
          <w:rFonts w:hint="eastAsia" w:ascii="黑体" w:hAnsi="宋体" w:eastAsia="黑体" w:cs="黑体"/>
          <w:b/>
          <w:bCs/>
          <w:i w:val="0"/>
          <w:iCs w:val="0"/>
          <w:caps w:val="0"/>
          <w:color w:val="000000"/>
          <w:spacing w:val="0"/>
          <w:kern w:val="0"/>
          <w:sz w:val="27"/>
          <w:szCs w:val="27"/>
          <w:shd w:val="clear" w:fill="FFFFFF"/>
          <w:lang w:val="en-US" w:eastAsia="zh-CN" w:bidi="ar"/>
        </w:rPr>
        <w:t>0</w:t>
      </w:r>
      <w:r>
        <w:rPr>
          <w:rFonts w:ascii="黑体" w:hAnsi="宋体" w:eastAsia="黑体" w:cs="黑体"/>
          <w:b/>
          <w:bCs/>
          <w:i w:val="0"/>
          <w:iCs w:val="0"/>
          <w:caps w:val="0"/>
          <w:color w:val="000000"/>
          <w:spacing w:val="0"/>
          <w:kern w:val="0"/>
          <w:sz w:val="27"/>
          <w:szCs w:val="27"/>
          <w:shd w:val="clear" w:fill="FFFFFF"/>
          <w:lang w:val="en-US" w:eastAsia="zh-CN" w:bidi="ar"/>
        </w:rPr>
        <w:t>个）：</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10"/>
        <w:gridCol w:w="910"/>
        <w:gridCol w:w="910"/>
        <w:gridCol w:w="1676"/>
        <w:gridCol w:w="910"/>
        <w:gridCol w:w="4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姓名</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性别</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工作单位</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职务</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担任民办非企业单位职务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ascii="黑体" w:hAnsi="宋体" w:eastAsia="黑体" w:cs="黑体"/>
          <w:b/>
          <w:bCs/>
          <w:i w:val="0"/>
          <w:iCs w:val="0"/>
          <w:caps w:val="0"/>
          <w:color w:val="000000"/>
          <w:spacing w:val="0"/>
          <w:kern w:val="0"/>
          <w:sz w:val="28"/>
          <w:szCs w:val="28"/>
          <w:shd w:val="clear" w:fill="FFFFFF"/>
          <w:lang w:val="en-US" w:eastAsia="zh-CN" w:bidi="ar"/>
        </w:rPr>
        <w:sectPr>
          <w:pgSz w:w="11906" w:h="16838"/>
          <w:pgMar w:top="1440" w:right="1800" w:bottom="1440" w:left="1800" w:header="851" w:footer="992" w:gutter="0"/>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bCs/>
          <w:i w:val="0"/>
          <w:iCs w:val="0"/>
          <w:caps w:val="0"/>
          <w:color w:val="FF0000"/>
          <w:spacing w:val="0"/>
          <w:sz w:val="24"/>
          <w:szCs w:val="24"/>
          <w:shd w:val="clear" w:fill="FFFFFF"/>
        </w:rPr>
        <w:t>*</w:t>
      </w:r>
      <w:r>
        <w:rPr>
          <w:rFonts w:hint="eastAsia" w:ascii="宋体" w:hAnsi="宋体" w:eastAsia="宋体" w:cs="宋体"/>
          <w:b/>
          <w:bCs/>
          <w:i w:val="0"/>
          <w:iCs w:val="0"/>
          <w:caps w:val="0"/>
          <w:color w:val="444444"/>
          <w:spacing w:val="0"/>
          <w:sz w:val="24"/>
          <w:szCs w:val="24"/>
          <w:shd w:val="clear" w:fill="FFFFFF"/>
        </w:rPr>
        <w:t>是否有举办单位: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92" w:lineRule="atLeast"/>
        <w:ind w:left="0" w:right="0" w:firstLine="0"/>
        <w:jc w:val="center"/>
        <w:rPr>
          <w:rFonts w:ascii="黑体" w:hAnsi="宋体" w:eastAsia="黑体" w:cs="黑体"/>
          <w:b/>
          <w:bCs/>
          <w:i w:val="0"/>
          <w:iCs w:val="0"/>
          <w:caps w:val="0"/>
          <w:color w:val="000000"/>
          <w:spacing w:val="0"/>
          <w:sz w:val="36"/>
          <w:szCs w:val="36"/>
        </w:rPr>
      </w:pPr>
      <w:r>
        <w:rPr>
          <w:rFonts w:ascii="黑体" w:hAnsi="宋体" w:eastAsia="黑体" w:cs="黑体"/>
          <w:b/>
          <w:bCs/>
          <w:i w:val="0"/>
          <w:iCs w:val="0"/>
          <w:caps w:val="0"/>
          <w:color w:val="000000"/>
          <w:spacing w:val="0"/>
          <w:kern w:val="0"/>
          <w:sz w:val="36"/>
          <w:szCs w:val="36"/>
          <w:shd w:val="clear" w:fill="FFFFFF"/>
          <w:lang w:val="en-US" w:eastAsia="zh-CN" w:bidi="ar"/>
        </w:rPr>
        <w:t>举办单位基本情况表</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950"/>
        <w:gridCol w:w="2286"/>
        <w:gridCol w:w="1857"/>
        <w:gridCol w:w="2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jc w:val="center"/>
        </w:trPr>
        <w:tc>
          <w:tcPr>
            <w:tcW w:w="295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民办非企业单位名称</w:t>
            </w:r>
          </w:p>
        </w:tc>
        <w:tc>
          <w:tcPr>
            <w:tcW w:w="6723"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jc w:val="center"/>
        </w:trPr>
        <w:tc>
          <w:tcPr>
            <w:tcW w:w="295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单位名称</w:t>
            </w:r>
          </w:p>
        </w:tc>
        <w:tc>
          <w:tcPr>
            <w:tcW w:w="6723"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jc w:val="center"/>
        </w:trPr>
        <w:tc>
          <w:tcPr>
            <w:tcW w:w="295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统一社会信用代码</w:t>
            </w:r>
          </w:p>
        </w:tc>
        <w:tc>
          <w:tcPr>
            <w:tcW w:w="6723"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jc w:val="center"/>
        </w:trPr>
        <w:tc>
          <w:tcPr>
            <w:tcW w:w="295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登记机关</w:t>
            </w:r>
          </w:p>
        </w:tc>
        <w:tc>
          <w:tcPr>
            <w:tcW w:w="241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成立登记时间</w:t>
            </w:r>
          </w:p>
        </w:tc>
        <w:tc>
          <w:tcPr>
            <w:tcW w:w="273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jc w:val="center"/>
        </w:trPr>
        <w:tc>
          <w:tcPr>
            <w:tcW w:w="295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注册资金</w:t>
            </w:r>
          </w:p>
        </w:tc>
        <w:tc>
          <w:tcPr>
            <w:tcW w:w="241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法定代表人</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（主要负责人）</w:t>
            </w:r>
          </w:p>
        </w:tc>
        <w:tc>
          <w:tcPr>
            <w:tcW w:w="273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295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住所</w:t>
            </w:r>
          </w:p>
        </w:tc>
        <w:tc>
          <w:tcPr>
            <w:tcW w:w="241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联系电话</w:t>
            </w:r>
          </w:p>
        </w:tc>
        <w:tc>
          <w:tcPr>
            <w:tcW w:w="273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5365"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是否推荐代表担任民办非企业单位负责人</w:t>
            </w:r>
          </w:p>
        </w:tc>
        <w:tc>
          <w:tcPr>
            <w:tcW w:w="431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gridSpan w:val="4"/>
            <w:tcBorders>
              <w:top w:val="single" w:color="000000" w:sz="6" w:space="0"/>
              <w:left w:val="single" w:color="000000" w:sz="6" w:space="0"/>
              <w:bottom w:val="nil"/>
              <w:right w:val="single" w:color="000000" w:sz="6" w:space="0"/>
            </w:tcBorders>
            <w:shd w:val="clear" w:color="auto" w:fill="auto"/>
            <w:tcMar>
              <w:top w:w="180" w:type="dxa"/>
              <w:left w:w="180" w:type="dxa"/>
              <w:right w:w="1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单位简介: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gridSpan w:val="4"/>
            <w:tcBorders>
              <w:top w:val="nil"/>
              <w:left w:val="single" w:color="000000" w:sz="6" w:space="0"/>
              <w:bottom w:val="single" w:color="000000" w:sz="6" w:space="0"/>
              <w:right w:val="single" w:color="000000" w:sz="6" w:space="0"/>
            </w:tcBorders>
            <w:shd w:val="clear" w:color="auto" w:fill="auto"/>
            <w:tcMar>
              <w:left w:w="180" w:type="dxa"/>
              <w:bottom w:w="180" w:type="dxa"/>
              <w:right w:w="1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在民办非企业单位业务领域内具有社会认知的代表性说明: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gridSpan w:val="4"/>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firstLine="4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单位作为（广东省佛山市南海区大沥国华新都爱森谷幼儿园）举办单位，保证提交的所有申请材料合法、真实、准确、有效、完整，不存在弄虚作假；保证该民办非企业单位成立登记前，不以拟成立民办非企业单位名义开展与发起无关的活动，不向非特定对象发布筹备和筹款信息，否则将依法承担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单位盖章：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法定代表人签字：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righ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广东省民政厅制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黑体" w:hAnsi="宋体" w:eastAsia="黑体" w:cs="黑体"/>
          <w:b/>
          <w:bCs/>
          <w:i w:val="0"/>
          <w:iCs w:val="0"/>
          <w:caps w:val="0"/>
          <w:color w:val="000000"/>
          <w:spacing w:val="0"/>
          <w:kern w:val="0"/>
          <w:sz w:val="24"/>
          <w:szCs w:val="24"/>
          <w:shd w:val="clear" w:fill="FFFFFF"/>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黑体" w:hAnsi="宋体" w:eastAsia="黑体" w:cs="黑体"/>
          <w:b/>
          <w:bCs/>
          <w:i w:val="0"/>
          <w:iCs w:val="0"/>
          <w:caps w:val="0"/>
          <w:color w:val="000000"/>
          <w:spacing w:val="0"/>
          <w:sz w:val="24"/>
          <w:szCs w:val="24"/>
        </w:rPr>
      </w:pPr>
      <w:r>
        <w:rPr>
          <w:rFonts w:ascii="黑体" w:hAnsi="宋体" w:eastAsia="黑体" w:cs="黑体"/>
          <w:b/>
          <w:bCs/>
          <w:i w:val="0"/>
          <w:iCs w:val="0"/>
          <w:caps w:val="0"/>
          <w:color w:val="000000"/>
          <w:spacing w:val="0"/>
          <w:kern w:val="0"/>
          <w:sz w:val="24"/>
          <w:szCs w:val="24"/>
          <w:shd w:val="clear" w:fill="FFFFFF"/>
          <w:lang w:val="en-US" w:eastAsia="zh-CN" w:bidi="ar"/>
        </w:rPr>
        <w:t>（请将单位登记证书扫描上传）</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ascii="黑体" w:hAnsi="宋体" w:eastAsia="黑体" w:cs="黑体"/>
          <w:b/>
          <w:bCs/>
          <w:i w:val="0"/>
          <w:iCs w:val="0"/>
          <w:caps w:val="0"/>
          <w:color w:val="000000"/>
          <w:spacing w:val="0"/>
          <w:kern w:val="0"/>
          <w:sz w:val="28"/>
          <w:szCs w:val="28"/>
          <w:shd w:val="clear" w:fill="FFFFFF"/>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92" w:lineRule="atLeast"/>
        <w:ind w:left="0" w:right="0" w:firstLine="0"/>
        <w:jc w:val="center"/>
        <w:rPr>
          <w:rFonts w:ascii="黑体" w:hAnsi="宋体" w:eastAsia="黑体" w:cs="黑体"/>
          <w:b/>
          <w:bCs/>
          <w:i w:val="0"/>
          <w:iCs w:val="0"/>
          <w:caps w:val="0"/>
          <w:color w:val="444444"/>
          <w:spacing w:val="0"/>
          <w:sz w:val="36"/>
          <w:szCs w:val="36"/>
        </w:rPr>
      </w:pPr>
      <w:r>
        <w:rPr>
          <w:rFonts w:hint="eastAsia" w:ascii="黑体" w:hAnsi="宋体" w:eastAsia="黑体" w:cs="黑体"/>
          <w:b/>
          <w:bCs/>
          <w:i w:val="0"/>
          <w:iCs w:val="0"/>
          <w:caps w:val="0"/>
          <w:color w:val="444444"/>
          <w:spacing w:val="0"/>
          <w:kern w:val="0"/>
          <w:sz w:val="36"/>
          <w:szCs w:val="36"/>
          <w:shd w:val="clear" w:fill="FFFFFF"/>
          <w:lang w:val="en-US" w:eastAsia="zh-CN" w:bidi="ar"/>
        </w:rPr>
        <w:t>XXXXX</w:t>
      </w:r>
      <w:r>
        <w:rPr>
          <w:rFonts w:ascii="黑体" w:hAnsi="宋体" w:eastAsia="黑体" w:cs="黑体"/>
          <w:b/>
          <w:bCs/>
          <w:i w:val="0"/>
          <w:iCs w:val="0"/>
          <w:caps w:val="0"/>
          <w:color w:val="444444"/>
          <w:spacing w:val="0"/>
          <w:kern w:val="0"/>
          <w:sz w:val="36"/>
          <w:szCs w:val="36"/>
          <w:shd w:val="clear" w:fill="FFFFFF"/>
          <w:lang w:val="en-US" w:eastAsia="zh-CN" w:bidi="ar"/>
        </w:rPr>
        <w:t>举办单位名单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left"/>
        <w:rPr>
          <w:rFonts w:ascii="黑体" w:hAnsi="宋体" w:eastAsia="黑体" w:cs="黑体"/>
          <w:b/>
          <w:bCs/>
          <w:i w:val="0"/>
          <w:iCs w:val="0"/>
          <w:caps w:val="0"/>
          <w:color w:val="000000"/>
          <w:spacing w:val="0"/>
          <w:sz w:val="27"/>
          <w:szCs w:val="27"/>
        </w:rPr>
      </w:pPr>
      <w:r>
        <w:rPr>
          <w:rFonts w:ascii="黑体" w:hAnsi="宋体" w:eastAsia="黑体" w:cs="黑体"/>
          <w:b/>
          <w:bCs/>
          <w:i w:val="0"/>
          <w:iCs w:val="0"/>
          <w:caps w:val="0"/>
          <w:color w:val="000000"/>
          <w:spacing w:val="0"/>
          <w:kern w:val="0"/>
          <w:sz w:val="27"/>
          <w:szCs w:val="27"/>
          <w:shd w:val="clear" w:fill="FFFFFF"/>
          <w:lang w:val="en-US" w:eastAsia="zh-CN" w:bidi="ar"/>
        </w:rPr>
        <w:t>举办单位（</w:t>
      </w:r>
      <w:r>
        <w:rPr>
          <w:rFonts w:hint="eastAsia" w:ascii="黑体" w:hAnsi="宋体" w:eastAsia="黑体" w:cs="黑体"/>
          <w:b/>
          <w:bCs/>
          <w:i w:val="0"/>
          <w:iCs w:val="0"/>
          <w:caps w:val="0"/>
          <w:color w:val="000000"/>
          <w:spacing w:val="0"/>
          <w:kern w:val="0"/>
          <w:sz w:val="27"/>
          <w:szCs w:val="27"/>
          <w:shd w:val="clear" w:fill="FFFFFF"/>
          <w:lang w:val="en-US" w:eastAsia="zh-CN" w:bidi="ar"/>
        </w:rPr>
        <w:t>0</w:t>
      </w:r>
      <w:r>
        <w:rPr>
          <w:rFonts w:ascii="黑体" w:hAnsi="宋体" w:eastAsia="黑体" w:cs="黑体"/>
          <w:b/>
          <w:bCs/>
          <w:i w:val="0"/>
          <w:iCs w:val="0"/>
          <w:caps w:val="0"/>
          <w:color w:val="000000"/>
          <w:spacing w:val="0"/>
          <w:kern w:val="0"/>
          <w:sz w:val="27"/>
          <w:szCs w:val="27"/>
          <w:shd w:val="clear" w:fill="FFFFFF"/>
          <w:lang w:val="en-US" w:eastAsia="zh-CN" w:bidi="ar"/>
        </w:rPr>
        <w:t>个）：</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82"/>
        <w:gridCol w:w="2731"/>
        <w:gridCol w:w="3979"/>
        <w:gridCol w:w="1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单位全称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法定代表人</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(主要负责人)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ascii="黑体" w:hAnsi="宋体" w:eastAsia="黑体" w:cs="黑体"/>
          <w:b/>
          <w:bCs/>
          <w:i w:val="0"/>
          <w:iCs w:val="0"/>
          <w:caps w:val="0"/>
          <w:color w:val="000000"/>
          <w:spacing w:val="0"/>
          <w:kern w:val="0"/>
          <w:sz w:val="28"/>
          <w:szCs w:val="28"/>
          <w:shd w:val="clear" w:fill="FFFFFF"/>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92" w:lineRule="atLeast"/>
        <w:ind w:left="0" w:right="0" w:firstLine="0"/>
        <w:jc w:val="center"/>
        <w:rPr>
          <w:rFonts w:ascii="黑体" w:hAnsi="宋体" w:eastAsia="黑体" w:cs="黑体"/>
          <w:b/>
          <w:bCs/>
          <w:i w:val="0"/>
          <w:iCs w:val="0"/>
          <w:caps w:val="0"/>
          <w:color w:val="000000"/>
          <w:spacing w:val="0"/>
          <w:sz w:val="36"/>
          <w:szCs w:val="36"/>
        </w:rPr>
      </w:pPr>
      <w:r>
        <w:rPr>
          <w:rFonts w:ascii="黑体" w:hAnsi="宋体" w:eastAsia="黑体" w:cs="黑体"/>
          <w:b/>
          <w:bCs/>
          <w:i w:val="0"/>
          <w:iCs w:val="0"/>
          <w:caps w:val="0"/>
          <w:color w:val="000000"/>
          <w:spacing w:val="0"/>
          <w:kern w:val="0"/>
          <w:sz w:val="36"/>
          <w:szCs w:val="36"/>
          <w:shd w:val="clear" w:fill="FFFFFF"/>
          <w:lang w:val="en-US" w:eastAsia="zh-CN" w:bidi="ar"/>
        </w:rPr>
        <w:t>民办非企业单位拟任法定代表人登记表</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277"/>
        <w:gridCol w:w="1136"/>
        <w:gridCol w:w="384"/>
        <w:gridCol w:w="712"/>
        <w:gridCol w:w="818"/>
        <w:gridCol w:w="1788"/>
        <w:gridCol w:w="2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民办非企业单位名称</w:t>
            </w:r>
          </w:p>
        </w:tc>
        <w:tc>
          <w:tcPr>
            <w:tcW w:w="4838"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c>
          <w:tcPr>
            <w:tcW w:w="2560" w:type="dxa"/>
            <w:vMerge w:val="restar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姓名</w:t>
            </w:r>
          </w:p>
        </w:tc>
        <w:tc>
          <w:tcPr>
            <w:tcW w:w="152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53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出生日期</w:t>
            </w: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2560" w:type="dxa"/>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性别</w:t>
            </w:r>
          </w:p>
        </w:tc>
        <w:tc>
          <w:tcPr>
            <w:tcW w:w="152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53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民族</w:t>
            </w: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2560" w:type="dxa"/>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政治面貌</w:t>
            </w:r>
          </w:p>
        </w:tc>
        <w:tc>
          <w:tcPr>
            <w:tcW w:w="152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53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国籍</w:t>
            </w: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c>
          <w:tcPr>
            <w:tcW w:w="2560" w:type="dxa"/>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证件类型</w:t>
            </w:r>
          </w:p>
        </w:tc>
        <w:tc>
          <w:tcPr>
            <w:tcW w:w="152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53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证件号码</w:t>
            </w:r>
          </w:p>
        </w:tc>
        <w:tc>
          <w:tcPr>
            <w:tcW w:w="434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民办非企业单位职务</w:t>
            </w:r>
          </w:p>
        </w:tc>
        <w:tc>
          <w:tcPr>
            <w:tcW w:w="152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53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专职化程度</w:t>
            </w:r>
          </w:p>
        </w:tc>
        <w:tc>
          <w:tcPr>
            <w:tcW w:w="434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413"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是否为现职党政领导干部</w:t>
            </w:r>
          </w:p>
        </w:tc>
        <w:tc>
          <w:tcPr>
            <w:tcW w:w="6262"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413"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是否为退（离）休党政领导干部</w:t>
            </w:r>
          </w:p>
        </w:tc>
        <w:tc>
          <w:tcPr>
            <w:tcW w:w="6262"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413"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是否为军队人员</w:t>
            </w:r>
          </w:p>
        </w:tc>
        <w:tc>
          <w:tcPr>
            <w:tcW w:w="6262"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413"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是否为退役军人</w:t>
            </w:r>
          </w:p>
        </w:tc>
        <w:tc>
          <w:tcPr>
            <w:tcW w:w="6262"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通讯地址</w:t>
            </w:r>
          </w:p>
        </w:tc>
        <w:tc>
          <w:tcPr>
            <w:tcW w:w="3050" w:type="dxa"/>
            <w:gridSpan w:val="4"/>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邮政编码</w:t>
            </w:r>
          </w:p>
        </w:tc>
        <w:tc>
          <w:tcPr>
            <w:tcW w:w="256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工作单位所属区域</w:t>
            </w:r>
          </w:p>
        </w:tc>
        <w:tc>
          <w:tcPr>
            <w:tcW w:w="3050" w:type="dxa"/>
            <w:gridSpan w:val="4"/>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工作单位统一社会信用代码</w:t>
            </w:r>
          </w:p>
        </w:tc>
        <w:tc>
          <w:tcPr>
            <w:tcW w:w="256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工作单位</w:t>
            </w:r>
          </w:p>
        </w:tc>
        <w:tc>
          <w:tcPr>
            <w:tcW w:w="3050" w:type="dxa"/>
            <w:gridSpan w:val="4"/>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工作单位职务</w:t>
            </w:r>
          </w:p>
        </w:tc>
        <w:tc>
          <w:tcPr>
            <w:tcW w:w="256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固定电话</w:t>
            </w:r>
          </w:p>
        </w:tc>
        <w:tc>
          <w:tcPr>
            <w:tcW w:w="3050" w:type="dxa"/>
            <w:gridSpan w:val="4"/>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移动电话</w:t>
            </w:r>
          </w:p>
        </w:tc>
        <w:tc>
          <w:tcPr>
            <w:tcW w:w="256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413"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是否担任其他民办非企业单位</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法定代表人</w:t>
            </w:r>
          </w:p>
        </w:tc>
        <w:tc>
          <w:tcPr>
            <w:tcW w:w="1914"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本人签字或盖章</w:t>
            </w:r>
          </w:p>
        </w:tc>
        <w:tc>
          <w:tcPr>
            <w:tcW w:w="256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9675" w:type="dxa"/>
            <w:gridSpan w:val="7"/>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本人主要工作简历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何年何月至何年何月</w:t>
            </w:r>
          </w:p>
        </w:tc>
        <w:tc>
          <w:tcPr>
            <w:tcW w:w="2232"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何地区</w:t>
            </w:r>
          </w:p>
        </w:tc>
        <w:tc>
          <w:tcPr>
            <w:tcW w:w="2606"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何单位</w:t>
            </w:r>
          </w:p>
        </w:tc>
        <w:tc>
          <w:tcPr>
            <w:tcW w:w="256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94FF"/>
                <w:kern w:val="0"/>
                <w:sz w:val="24"/>
                <w:szCs w:val="24"/>
                <w:lang w:val="en-US" w:eastAsia="zh-CN" w:bidi="ar"/>
              </w:rPr>
              <w:t> </w:t>
            </w:r>
            <w:r>
              <w:rPr>
                <w:rFonts w:hint="eastAsia" w:ascii="宋体" w:hAnsi="宋体" w:eastAsia="宋体" w:cs="宋体"/>
                <w:kern w:val="0"/>
                <w:sz w:val="24"/>
                <w:szCs w:val="24"/>
                <w:lang w:val="en-US" w:eastAsia="zh-CN" w:bidi="ar"/>
              </w:rPr>
              <w:t>至</w:t>
            </w:r>
            <w:r>
              <w:rPr>
                <w:rFonts w:hint="eastAsia" w:ascii="宋体" w:hAnsi="宋体" w:eastAsia="宋体" w:cs="宋体"/>
                <w:color w:val="0094FF"/>
                <w:kern w:val="0"/>
                <w:sz w:val="24"/>
                <w:szCs w:val="24"/>
                <w:lang w:val="en-US" w:eastAsia="zh-CN" w:bidi="ar"/>
              </w:rPr>
              <w:t> </w:t>
            </w:r>
          </w:p>
        </w:tc>
        <w:tc>
          <w:tcPr>
            <w:tcW w:w="2232"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94FF"/>
                <w:kern w:val="0"/>
                <w:sz w:val="24"/>
                <w:szCs w:val="24"/>
                <w:lang w:val="en-US" w:eastAsia="zh-CN" w:bidi="ar"/>
              </w:rPr>
              <w:t> </w:t>
            </w:r>
          </w:p>
        </w:tc>
        <w:tc>
          <w:tcPr>
            <w:tcW w:w="2606"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94FF"/>
                <w:kern w:val="0"/>
                <w:sz w:val="24"/>
                <w:szCs w:val="24"/>
                <w:lang w:val="en-US" w:eastAsia="zh-CN" w:bidi="ar"/>
              </w:rPr>
              <w:t> </w:t>
            </w:r>
          </w:p>
        </w:tc>
        <w:tc>
          <w:tcPr>
            <w:tcW w:w="256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94FF"/>
                <w:kern w:val="0"/>
                <w:sz w:val="24"/>
                <w:szCs w:val="24"/>
                <w:lang w:val="en-US" w:eastAsia="zh-CN" w:bidi="ar"/>
              </w:rPr>
              <w:t> </w:t>
            </w:r>
            <w:r>
              <w:rPr>
                <w:rFonts w:hint="eastAsia" w:ascii="宋体" w:hAnsi="宋体" w:eastAsia="宋体" w:cs="宋体"/>
                <w:kern w:val="0"/>
                <w:sz w:val="24"/>
                <w:szCs w:val="24"/>
                <w:lang w:val="en-US" w:eastAsia="zh-CN" w:bidi="ar"/>
              </w:rPr>
              <w:t>至</w:t>
            </w:r>
            <w:r>
              <w:rPr>
                <w:rFonts w:hint="eastAsia" w:ascii="宋体" w:hAnsi="宋体" w:eastAsia="宋体" w:cs="宋体"/>
                <w:color w:val="0094FF"/>
                <w:kern w:val="0"/>
                <w:sz w:val="24"/>
                <w:szCs w:val="24"/>
                <w:lang w:val="en-US" w:eastAsia="zh-CN" w:bidi="ar"/>
              </w:rPr>
              <w:t> </w:t>
            </w:r>
          </w:p>
        </w:tc>
        <w:tc>
          <w:tcPr>
            <w:tcW w:w="2232"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94FF"/>
                <w:kern w:val="0"/>
                <w:sz w:val="24"/>
                <w:szCs w:val="24"/>
                <w:lang w:val="en-US" w:eastAsia="zh-CN" w:bidi="ar"/>
              </w:rPr>
              <w:t> </w:t>
            </w:r>
          </w:p>
        </w:tc>
        <w:tc>
          <w:tcPr>
            <w:tcW w:w="2606"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94FF"/>
                <w:kern w:val="0"/>
                <w:sz w:val="24"/>
                <w:szCs w:val="24"/>
                <w:lang w:val="en-US" w:eastAsia="zh-CN" w:bidi="ar"/>
              </w:rPr>
              <w:t> </w:t>
            </w:r>
          </w:p>
        </w:tc>
        <w:tc>
          <w:tcPr>
            <w:tcW w:w="256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r>
              <w:rPr>
                <w:rFonts w:hint="eastAsia" w:ascii="宋体" w:hAnsi="宋体" w:eastAsia="宋体" w:cs="宋体"/>
                <w:kern w:val="0"/>
                <w:sz w:val="24"/>
                <w:szCs w:val="24"/>
                <w:lang w:val="en-US" w:eastAsia="zh-CN" w:bidi="ar"/>
              </w:rPr>
              <w:t>至</w:t>
            </w:r>
            <w:r>
              <w:rPr>
                <w:rFonts w:hint="eastAsia" w:ascii="宋体" w:hAnsi="宋体" w:eastAsia="宋体" w:cs="宋体"/>
                <w:color w:val="0094FF"/>
                <w:kern w:val="0"/>
                <w:sz w:val="24"/>
                <w:szCs w:val="24"/>
                <w:lang w:val="en-US" w:eastAsia="zh-CN" w:bidi="ar"/>
              </w:rPr>
              <w:t> </w:t>
            </w:r>
          </w:p>
        </w:tc>
        <w:tc>
          <w:tcPr>
            <w:tcW w:w="2232"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2606"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256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r>
              <w:rPr>
                <w:rFonts w:hint="eastAsia" w:ascii="宋体" w:hAnsi="宋体" w:eastAsia="宋体" w:cs="宋体"/>
                <w:kern w:val="0"/>
                <w:sz w:val="24"/>
                <w:szCs w:val="24"/>
                <w:lang w:val="en-US" w:eastAsia="zh-CN" w:bidi="ar"/>
              </w:rPr>
              <w:t>至</w:t>
            </w:r>
            <w:r>
              <w:rPr>
                <w:rFonts w:hint="eastAsia" w:ascii="宋体" w:hAnsi="宋体" w:eastAsia="宋体" w:cs="宋体"/>
                <w:color w:val="0094FF"/>
                <w:kern w:val="0"/>
                <w:sz w:val="24"/>
                <w:szCs w:val="24"/>
                <w:lang w:val="en-US" w:eastAsia="zh-CN" w:bidi="ar"/>
              </w:rPr>
              <w:t> </w:t>
            </w:r>
          </w:p>
        </w:tc>
        <w:tc>
          <w:tcPr>
            <w:tcW w:w="2232"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2606"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256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r>
              <w:rPr>
                <w:rFonts w:hint="eastAsia" w:ascii="宋体" w:hAnsi="宋体" w:eastAsia="宋体" w:cs="宋体"/>
                <w:kern w:val="0"/>
                <w:sz w:val="24"/>
                <w:szCs w:val="24"/>
                <w:lang w:val="en-US" w:eastAsia="zh-CN" w:bidi="ar"/>
              </w:rPr>
              <w:t>至</w:t>
            </w:r>
            <w:r>
              <w:rPr>
                <w:rFonts w:hint="eastAsia" w:ascii="宋体" w:hAnsi="宋体" w:eastAsia="宋体" w:cs="宋体"/>
                <w:color w:val="0094FF"/>
                <w:kern w:val="0"/>
                <w:sz w:val="24"/>
                <w:szCs w:val="24"/>
                <w:lang w:val="en-US" w:eastAsia="zh-CN" w:bidi="ar"/>
              </w:rPr>
              <w:t> </w:t>
            </w:r>
          </w:p>
        </w:tc>
        <w:tc>
          <w:tcPr>
            <w:tcW w:w="2232"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2606"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256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Style w:val="5"/>
                <w:rFonts w:hint="eastAsia" w:ascii="宋体" w:hAnsi="宋体" w:eastAsia="宋体" w:cs="宋体"/>
                <w:kern w:val="0"/>
                <w:sz w:val="24"/>
                <w:szCs w:val="24"/>
                <w:lang w:val="en-US" w:eastAsia="zh-CN" w:bidi="ar"/>
              </w:rPr>
              <w:t>民办非企业单位意见</w:t>
            </w:r>
          </w:p>
        </w:tc>
        <w:tc>
          <w:tcPr>
            <w:tcW w:w="2232"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Style w:val="5"/>
                <w:rFonts w:hint="eastAsia" w:ascii="宋体" w:hAnsi="宋体" w:eastAsia="宋体" w:cs="宋体"/>
                <w:kern w:val="0"/>
                <w:sz w:val="24"/>
                <w:szCs w:val="24"/>
                <w:lang w:val="en-US" w:eastAsia="zh-CN" w:bidi="ar"/>
              </w:rPr>
              <w:t>本人所在单位</w:t>
            </w:r>
            <w:r>
              <w:rPr>
                <w:rStyle w:val="5"/>
                <w:rFonts w:hint="eastAsia" w:ascii="宋体" w:hAnsi="宋体" w:eastAsia="宋体" w:cs="宋体"/>
                <w:kern w:val="0"/>
                <w:sz w:val="24"/>
                <w:szCs w:val="24"/>
                <w:lang w:val="en-US" w:eastAsia="zh-CN" w:bidi="ar"/>
              </w:rPr>
              <w:br w:type="textWrapping"/>
            </w:r>
            <w:r>
              <w:rPr>
                <w:rStyle w:val="5"/>
                <w:rFonts w:hint="eastAsia" w:ascii="宋体" w:hAnsi="宋体" w:eastAsia="宋体" w:cs="宋体"/>
                <w:kern w:val="0"/>
                <w:sz w:val="24"/>
                <w:szCs w:val="24"/>
                <w:lang w:val="en-US" w:eastAsia="zh-CN" w:bidi="ar"/>
              </w:rPr>
              <w:t>人事部门意见</w:t>
            </w:r>
          </w:p>
        </w:tc>
        <w:tc>
          <w:tcPr>
            <w:tcW w:w="2606"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Style w:val="5"/>
                <w:rFonts w:hint="eastAsia" w:ascii="宋体" w:hAnsi="宋体" w:eastAsia="宋体" w:cs="宋体"/>
                <w:kern w:val="0"/>
                <w:sz w:val="24"/>
                <w:szCs w:val="24"/>
                <w:lang w:val="en-US" w:eastAsia="zh-CN" w:bidi="ar"/>
              </w:rPr>
              <w:t>业务主管单位</w:t>
            </w:r>
            <w:r>
              <w:rPr>
                <w:rStyle w:val="5"/>
                <w:rFonts w:hint="eastAsia" w:ascii="宋体" w:hAnsi="宋体" w:eastAsia="宋体" w:cs="宋体"/>
                <w:kern w:val="0"/>
                <w:sz w:val="24"/>
                <w:szCs w:val="24"/>
                <w:lang w:val="en-US" w:eastAsia="zh-CN" w:bidi="ar"/>
              </w:rPr>
              <w:br w:type="textWrapping"/>
            </w:r>
            <w:r>
              <w:rPr>
                <w:rStyle w:val="5"/>
                <w:rFonts w:hint="eastAsia" w:ascii="宋体" w:hAnsi="宋体" w:eastAsia="宋体" w:cs="宋体"/>
                <w:kern w:val="0"/>
                <w:sz w:val="24"/>
                <w:szCs w:val="24"/>
                <w:lang w:val="en-US" w:eastAsia="zh-CN" w:bidi="ar"/>
              </w:rPr>
              <w:t>审查意见</w:t>
            </w:r>
          </w:p>
        </w:tc>
        <w:tc>
          <w:tcPr>
            <w:tcW w:w="256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Style w:val="5"/>
                <w:rFonts w:hint="eastAsia" w:ascii="宋体" w:hAnsi="宋体" w:eastAsia="宋体" w:cs="宋体"/>
                <w:kern w:val="0"/>
                <w:sz w:val="24"/>
                <w:szCs w:val="24"/>
                <w:lang w:val="en-US" w:eastAsia="zh-CN" w:bidi="ar"/>
              </w:rPr>
              <w:t>登记管理机关</w:t>
            </w:r>
            <w:r>
              <w:rPr>
                <w:rStyle w:val="5"/>
                <w:rFonts w:hint="eastAsia" w:ascii="宋体" w:hAnsi="宋体" w:eastAsia="宋体" w:cs="宋体"/>
                <w:kern w:val="0"/>
                <w:sz w:val="24"/>
                <w:szCs w:val="24"/>
                <w:lang w:val="en-US" w:eastAsia="zh-CN" w:bidi="ar"/>
              </w:rPr>
              <w:br w:type="textWrapping"/>
            </w:r>
            <w:r>
              <w:rPr>
                <w:rStyle w:val="5"/>
                <w:rFonts w:hint="eastAsia" w:ascii="宋体" w:hAnsi="宋体" w:eastAsia="宋体" w:cs="宋体"/>
                <w:kern w:val="0"/>
                <w:sz w:val="24"/>
                <w:szCs w:val="24"/>
                <w:lang w:val="en-US" w:eastAsia="zh-CN" w:bidi="ar"/>
              </w:rPr>
              <w:t>备案意见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25" w:hRule="atLeast"/>
          <w:jc w:val="center"/>
        </w:trPr>
        <w:tc>
          <w:tcPr>
            <w:tcW w:w="227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226" w:afterAutospacing="0" w:line="300" w:lineRule="atLeast"/>
              <w:ind w:left="0" w:right="0"/>
              <w:jc w:val="center"/>
            </w:pPr>
            <w:r>
              <w:rPr>
                <w:rFonts w:hint="eastAsia" w:ascii="宋体" w:hAnsi="宋体" w:eastAsia="宋体" w:cs="宋体"/>
                <w:sz w:val="24"/>
                <w:szCs w:val="24"/>
              </w:rPr>
              <w:t>（印章）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sz w:val="24"/>
                <w:szCs w:val="24"/>
              </w:rPr>
            </w:pPr>
            <w:r>
              <w:rPr>
                <w:rFonts w:hint="eastAsia" w:ascii="宋体" w:hAnsi="宋体" w:eastAsia="宋体" w:cs="宋体"/>
                <w:sz w:val="24"/>
                <w:szCs w:val="24"/>
              </w:rPr>
              <w:t>日期:  年  月  日</w:t>
            </w:r>
          </w:p>
        </w:tc>
        <w:tc>
          <w:tcPr>
            <w:tcW w:w="2232"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226" w:afterAutospacing="0" w:line="300" w:lineRule="atLeast"/>
              <w:ind w:left="0" w:right="0"/>
              <w:jc w:val="center"/>
            </w:pPr>
            <w:r>
              <w:rPr>
                <w:rFonts w:hint="eastAsia" w:ascii="宋体" w:hAnsi="宋体" w:eastAsia="宋体" w:cs="宋体"/>
                <w:sz w:val="24"/>
                <w:szCs w:val="24"/>
              </w:rPr>
              <w:t>（印章）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sz w:val="24"/>
                <w:szCs w:val="24"/>
              </w:rPr>
            </w:pPr>
            <w:r>
              <w:rPr>
                <w:rFonts w:hint="eastAsia" w:ascii="宋体" w:hAnsi="宋体" w:eastAsia="宋体" w:cs="宋体"/>
                <w:sz w:val="24"/>
                <w:szCs w:val="24"/>
              </w:rPr>
              <w:t>日期:  年  月  日</w:t>
            </w:r>
          </w:p>
        </w:tc>
        <w:tc>
          <w:tcPr>
            <w:tcW w:w="2606"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sz w:val="19"/>
                <w:szCs w:val="19"/>
              </w:rPr>
            </w:pPr>
            <w:r>
              <w:rPr>
                <w:rFonts w:hint="eastAsia" w:ascii="宋体" w:hAnsi="宋体" w:eastAsia="宋体" w:cs="宋体"/>
                <w:sz w:val="24"/>
                <w:szCs w:val="24"/>
              </w:rPr>
              <w:t>(注:此栏目仅适用双重管理的民办非企业单位)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sz w:val="24"/>
                <w:szCs w:val="24"/>
              </w:rPr>
            </w:pPr>
            <w:r>
              <w:rPr>
                <w:rFonts w:hint="eastAsia" w:ascii="宋体" w:hAnsi="宋体" w:eastAsia="宋体" w:cs="宋体"/>
                <w:sz w:val="24"/>
                <w:szCs w:val="24"/>
              </w:rPr>
              <w:t>日期:  年  月  日</w:t>
            </w:r>
          </w:p>
        </w:tc>
        <w:tc>
          <w:tcPr>
            <w:tcW w:w="256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226" w:afterAutospacing="0" w:line="300" w:lineRule="atLeast"/>
              <w:ind w:left="0" w:right="0"/>
              <w:jc w:val="center"/>
            </w:pPr>
            <w:r>
              <w:rPr>
                <w:rFonts w:hint="eastAsia" w:ascii="宋体" w:hAnsi="宋体" w:eastAsia="宋体" w:cs="宋体"/>
                <w:sz w:val="24"/>
                <w:szCs w:val="24"/>
              </w:rPr>
              <w:t>（登记管理专用章）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sz w:val="24"/>
                <w:szCs w:val="24"/>
              </w:rPr>
            </w:pPr>
            <w:r>
              <w:rPr>
                <w:rFonts w:hint="eastAsia" w:ascii="宋体" w:hAnsi="宋体" w:eastAsia="宋体" w:cs="宋体"/>
                <w:sz w:val="24"/>
                <w:szCs w:val="24"/>
              </w:rPr>
              <w:t>日期: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righ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广东省民政厅制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黑体" w:hAnsi="宋体" w:eastAsia="黑体" w:cs="黑体"/>
          <w:b/>
          <w:bCs/>
          <w:i w:val="0"/>
          <w:iCs w:val="0"/>
          <w:caps w:val="0"/>
          <w:color w:val="000000"/>
          <w:spacing w:val="0"/>
          <w:sz w:val="24"/>
          <w:szCs w:val="24"/>
        </w:rPr>
      </w:pPr>
      <w:r>
        <w:rPr>
          <w:rFonts w:ascii="黑体" w:hAnsi="宋体" w:eastAsia="黑体" w:cs="黑体"/>
          <w:b/>
          <w:bCs/>
          <w:i w:val="0"/>
          <w:iCs w:val="0"/>
          <w:caps w:val="0"/>
          <w:color w:val="000000"/>
          <w:spacing w:val="0"/>
          <w:kern w:val="0"/>
          <w:sz w:val="24"/>
          <w:szCs w:val="24"/>
          <w:shd w:val="clear" w:fill="FFFFFF"/>
          <w:lang w:val="en-US" w:eastAsia="zh-CN" w:bidi="ar"/>
        </w:rPr>
        <w:t>（请将本人身份证件正反面扫描上传）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tLeast"/>
        <w:ind w:left="0" w:right="0"/>
        <w:jc w:val="center"/>
        <w:rPr>
          <w:b w:val="0"/>
          <w:bCs w:val="0"/>
          <w:sz w:val="21"/>
          <w:szCs w:val="21"/>
        </w:rPr>
      </w:pPr>
      <w:r>
        <w:rPr>
          <w:rFonts w:ascii="黑体" w:hAnsi="宋体" w:eastAsia="黑体" w:cs="黑体"/>
          <w:b w:val="0"/>
          <w:bCs w:val="0"/>
          <w:i w:val="0"/>
          <w:iCs w:val="0"/>
          <w:caps w:val="0"/>
          <w:color w:val="000000"/>
          <w:spacing w:val="0"/>
          <w:sz w:val="24"/>
          <w:szCs w:val="24"/>
          <w:shd w:val="clear" w:fill="FFFFFF"/>
        </w:rPr>
        <w:t>当前材料使用电子证照，若无法调用证照的情况，将退回由申请单位/申请人进行补正提交。</w:t>
      </w:r>
    </w:p>
    <w:tbl>
      <w:tblPr>
        <w:tblStyle w:val="3"/>
        <w:tblW w:w="108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15"/>
        <w:gridCol w:w="5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ascii="黑体" w:hAnsi="宋体" w:eastAsia="黑体" w:cs="黑体"/>
          <w:b/>
          <w:bCs/>
          <w:i w:val="0"/>
          <w:iCs w:val="0"/>
          <w:caps w:val="0"/>
          <w:color w:val="000000"/>
          <w:spacing w:val="0"/>
          <w:kern w:val="0"/>
          <w:sz w:val="28"/>
          <w:szCs w:val="28"/>
          <w:shd w:val="clear" w:fill="FFFFFF"/>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92" w:lineRule="atLeast"/>
        <w:ind w:left="0" w:right="0" w:firstLine="0"/>
        <w:jc w:val="center"/>
        <w:rPr>
          <w:rFonts w:ascii="黑体" w:hAnsi="宋体" w:eastAsia="黑体" w:cs="黑体"/>
          <w:b/>
          <w:bCs/>
          <w:i w:val="0"/>
          <w:iCs w:val="0"/>
          <w:caps w:val="0"/>
          <w:color w:val="000000"/>
          <w:spacing w:val="0"/>
          <w:sz w:val="36"/>
          <w:szCs w:val="36"/>
        </w:rPr>
      </w:pPr>
      <w:r>
        <w:rPr>
          <w:rFonts w:ascii="黑体" w:hAnsi="宋体" w:eastAsia="黑体" w:cs="黑体"/>
          <w:b/>
          <w:bCs/>
          <w:i w:val="0"/>
          <w:iCs w:val="0"/>
          <w:caps w:val="0"/>
          <w:color w:val="000000"/>
          <w:spacing w:val="0"/>
          <w:kern w:val="0"/>
          <w:sz w:val="36"/>
          <w:szCs w:val="36"/>
          <w:shd w:val="clear" w:fill="FFFFFF"/>
          <w:lang w:val="en-US" w:eastAsia="zh-CN" w:bidi="ar"/>
        </w:rPr>
        <w:t>民办非企业单位理事、监事基本情况表</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21"/>
        <w:gridCol w:w="921"/>
        <w:gridCol w:w="697"/>
        <w:gridCol w:w="607"/>
        <w:gridCol w:w="909"/>
        <w:gridCol w:w="1969"/>
        <w:gridCol w:w="2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民办非企业单位名称</w:t>
            </w:r>
          </w:p>
        </w:tc>
        <w:tc>
          <w:tcPr>
            <w:tcW w:w="5103"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c>
          <w:tcPr>
            <w:tcW w:w="2151" w:type="dxa"/>
            <w:vMerge w:val="restart"/>
            <w:tcBorders>
              <w:top w:val="single" w:color="000000" w:sz="6" w:space="0"/>
              <w:left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姓名</w:t>
            </w:r>
          </w:p>
        </w:tc>
        <w:tc>
          <w:tcPr>
            <w:tcW w:w="161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516"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出生日期</w:t>
            </w:r>
          </w:p>
        </w:tc>
        <w:tc>
          <w:tcPr>
            <w:tcW w:w="196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2151" w:type="dxa"/>
            <w:vMerge w:val="continue"/>
            <w:tcBorders>
              <w:left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性别</w:t>
            </w:r>
          </w:p>
        </w:tc>
        <w:tc>
          <w:tcPr>
            <w:tcW w:w="161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516"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民族</w:t>
            </w:r>
          </w:p>
        </w:tc>
        <w:tc>
          <w:tcPr>
            <w:tcW w:w="196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2151" w:type="dxa"/>
            <w:vMerge w:val="continue"/>
            <w:tcBorders>
              <w:left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政治面貌</w:t>
            </w:r>
          </w:p>
        </w:tc>
        <w:tc>
          <w:tcPr>
            <w:tcW w:w="161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516"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国籍</w:t>
            </w:r>
          </w:p>
        </w:tc>
        <w:tc>
          <w:tcPr>
            <w:tcW w:w="196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c>
          <w:tcPr>
            <w:tcW w:w="2151" w:type="dxa"/>
            <w:vMerge w:val="continue"/>
            <w:tcBorders>
              <w:left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证件类型</w:t>
            </w:r>
          </w:p>
        </w:tc>
        <w:tc>
          <w:tcPr>
            <w:tcW w:w="161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516"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证件号码</w:t>
            </w:r>
          </w:p>
        </w:tc>
        <w:tc>
          <w:tcPr>
            <w:tcW w:w="196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c>
          <w:tcPr>
            <w:tcW w:w="2151" w:type="dxa"/>
            <w:vMerge w:val="continue"/>
            <w:tcBorders>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7" w:hRule="atLeast"/>
          <w:jc w:val="center"/>
        </w:trPr>
        <w:tc>
          <w:tcPr>
            <w:tcW w:w="3342"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民办非企业单位职务</w:t>
            </w:r>
          </w:p>
        </w:tc>
        <w:tc>
          <w:tcPr>
            <w:tcW w:w="6333"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342"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是否为现职党政领导干部</w:t>
            </w:r>
          </w:p>
        </w:tc>
        <w:tc>
          <w:tcPr>
            <w:tcW w:w="6333"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342"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是否为退（离）休党政领导干部</w:t>
            </w:r>
          </w:p>
        </w:tc>
        <w:tc>
          <w:tcPr>
            <w:tcW w:w="6333"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342"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是否为军队人员</w:t>
            </w:r>
          </w:p>
        </w:tc>
        <w:tc>
          <w:tcPr>
            <w:tcW w:w="6333"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342"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是否为退役军人</w:t>
            </w:r>
          </w:p>
        </w:tc>
        <w:tc>
          <w:tcPr>
            <w:tcW w:w="6333"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通讯地址</w:t>
            </w:r>
          </w:p>
        </w:tc>
        <w:tc>
          <w:tcPr>
            <w:tcW w:w="161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3485"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邮政编码</w:t>
            </w:r>
          </w:p>
        </w:tc>
        <w:tc>
          <w:tcPr>
            <w:tcW w:w="215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工作单位所属区域</w:t>
            </w:r>
          </w:p>
        </w:tc>
        <w:tc>
          <w:tcPr>
            <w:tcW w:w="161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3485"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工作单位统一社会信用代码</w:t>
            </w:r>
          </w:p>
        </w:tc>
        <w:tc>
          <w:tcPr>
            <w:tcW w:w="215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工作单位</w:t>
            </w:r>
          </w:p>
        </w:tc>
        <w:tc>
          <w:tcPr>
            <w:tcW w:w="161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3485"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工作单位职务</w:t>
            </w:r>
          </w:p>
        </w:tc>
        <w:tc>
          <w:tcPr>
            <w:tcW w:w="215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固定电话</w:t>
            </w:r>
          </w:p>
        </w:tc>
        <w:tc>
          <w:tcPr>
            <w:tcW w:w="161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c>
          <w:tcPr>
            <w:tcW w:w="3485"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移动电话</w:t>
            </w:r>
          </w:p>
        </w:tc>
        <w:tc>
          <w:tcPr>
            <w:tcW w:w="215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专职化</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程度</w:t>
            </w:r>
          </w:p>
        </w:tc>
        <w:tc>
          <w:tcPr>
            <w:tcW w:w="161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c>
          <w:tcPr>
            <w:tcW w:w="3485"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本人签字或盖章</w:t>
            </w:r>
          </w:p>
        </w:tc>
        <w:tc>
          <w:tcPr>
            <w:tcW w:w="215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9675" w:type="dxa"/>
            <w:gridSpan w:val="7"/>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本人主要工作简历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何年何月至何年何月</w:t>
            </w:r>
          </w:p>
        </w:tc>
        <w:tc>
          <w:tcPr>
            <w:tcW w:w="2225"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何地区</w:t>
            </w:r>
          </w:p>
        </w:tc>
        <w:tc>
          <w:tcPr>
            <w:tcW w:w="287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何单位</w:t>
            </w:r>
          </w:p>
        </w:tc>
        <w:tc>
          <w:tcPr>
            <w:tcW w:w="215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94FF"/>
                <w:kern w:val="0"/>
                <w:sz w:val="24"/>
                <w:szCs w:val="24"/>
                <w:lang w:val="en-US" w:eastAsia="zh-CN" w:bidi="ar"/>
              </w:rPr>
              <w:t> </w:t>
            </w:r>
            <w:r>
              <w:rPr>
                <w:rFonts w:hint="eastAsia" w:ascii="宋体" w:hAnsi="宋体" w:eastAsia="宋体" w:cs="宋体"/>
                <w:kern w:val="0"/>
                <w:sz w:val="24"/>
                <w:szCs w:val="24"/>
                <w:lang w:val="en-US" w:eastAsia="zh-CN" w:bidi="ar"/>
              </w:rPr>
              <w:t>至</w:t>
            </w:r>
            <w:r>
              <w:rPr>
                <w:rFonts w:hint="eastAsia" w:ascii="宋体" w:hAnsi="宋体" w:eastAsia="宋体" w:cs="宋体"/>
                <w:color w:val="0094FF"/>
                <w:kern w:val="0"/>
                <w:sz w:val="24"/>
                <w:szCs w:val="24"/>
                <w:lang w:val="en-US" w:eastAsia="zh-CN" w:bidi="ar"/>
              </w:rPr>
              <w:t> </w:t>
            </w:r>
          </w:p>
        </w:tc>
        <w:tc>
          <w:tcPr>
            <w:tcW w:w="2225"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94FF"/>
                <w:kern w:val="0"/>
                <w:sz w:val="24"/>
                <w:szCs w:val="24"/>
                <w:lang w:val="en-US" w:eastAsia="zh-CN" w:bidi="ar"/>
              </w:rPr>
              <w:t> </w:t>
            </w:r>
          </w:p>
        </w:tc>
        <w:tc>
          <w:tcPr>
            <w:tcW w:w="287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94FF"/>
                <w:kern w:val="0"/>
                <w:sz w:val="24"/>
                <w:szCs w:val="24"/>
                <w:lang w:val="en-US" w:eastAsia="zh-CN" w:bidi="ar"/>
              </w:rPr>
              <w:t> </w:t>
            </w:r>
          </w:p>
        </w:tc>
        <w:tc>
          <w:tcPr>
            <w:tcW w:w="215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94FF"/>
                <w:kern w:val="0"/>
                <w:sz w:val="24"/>
                <w:szCs w:val="24"/>
                <w:lang w:val="en-US" w:eastAsia="zh-CN" w:bidi="ar"/>
              </w:rPr>
              <w:t> </w:t>
            </w:r>
            <w:r>
              <w:rPr>
                <w:rFonts w:hint="eastAsia" w:ascii="宋体" w:hAnsi="宋体" w:eastAsia="宋体" w:cs="宋体"/>
                <w:kern w:val="0"/>
                <w:sz w:val="24"/>
                <w:szCs w:val="24"/>
                <w:lang w:val="en-US" w:eastAsia="zh-CN" w:bidi="ar"/>
              </w:rPr>
              <w:t>至</w:t>
            </w:r>
            <w:r>
              <w:rPr>
                <w:rFonts w:hint="eastAsia" w:ascii="宋体" w:hAnsi="宋体" w:eastAsia="宋体" w:cs="宋体"/>
                <w:color w:val="0094FF"/>
                <w:kern w:val="0"/>
                <w:sz w:val="24"/>
                <w:szCs w:val="24"/>
                <w:lang w:val="en-US" w:eastAsia="zh-CN" w:bidi="ar"/>
              </w:rPr>
              <w:t> </w:t>
            </w:r>
          </w:p>
        </w:tc>
        <w:tc>
          <w:tcPr>
            <w:tcW w:w="2225"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94FF"/>
                <w:kern w:val="0"/>
                <w:sz w:val="24"/>
                <w:szCs w:val="24"/>
                <w:lang w:val="en-US" w:eastAsia="zh-CN" w:bidi="ar"/>
              </w:rPr>
              <w:t> </w:t>
            </w:r>
          </w:p>
        </w:tc>
        <w:tc>
          <w:tcPr>
            <w:tcW w:w="287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94FF"/>
                <w:kern w:val="0"/>
                <w:sz w:val="24"/>
                <w:szCs w:val="24"/>
                <w:lang w:val="en-US" w:eastAsia="zh-CN" w:bidi="ar"/>
              </w:rPr>
              <w:t> </w:t>
            </w:r>
          </w:p>
        </w:tc>
        <w:tc>
          <w:tcPr>
            <w:tcW w:w="215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r>
              <w:rPr>
                <w:rFonts w:hint="eastAsia" w:ascii="宋体" w:hAnsi="宋体" w:eastAsia="宋体" w:cs="宋体"/>
                <w:kern w:val="0"/>
                <w:sz w:val="24"/>
                <w:szCs w:val="24"/>
                <w:lang w:val="en-US" w:eastAsia="zh-CN" w:bidi="ar"/>
              </w:rPr>
              <w:t>至</w:t>
            </w:r>
            <w:r>
              <w:rPr>
                <w:rFonts w:hint="eastAsia" w:ascii="宋体" w:hAnsi="宋体" w:eastAsia="宋体" w:cs="宋体"/>
                <w:color w:val="0094FF"/>
                <w:kern w:val="0"/>
                <w:sz w:val="24"/>
                <w:szCs w:val="24"/>
                <w:lang w:val="en-US" w:eastAsia="zh-CN" w:bidi="ar"/>
              </w:rPr>
              <w:t> </w:t>
            </w:r>
          </w:p>
        </w:tc>
        <w:tc>
          <w:tcPr>
            <w:tcW w:w="2225"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287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215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r>
              <w:rPr>
                <w:rFonts w:hint="eastAsia" w:ascii="宋体" w:hAnsi="宋体" w:eastAsia="宋体" w:cs="宋体"/>
                <w:kern w:val="0"/>
                <w:sz w:val="24"/>
                <w:szCs w:val="24"/>
                <w:lang w:val="en-US" w:eastAsia="zh-CN" w:bidi="ar"/>
              </w:rPr>
              <w:t>至</w:t>
            </w:r>
            <w:r>
              <w:rPr>
                <w:rFonts w:hint="eastAsia" w:ascii="宋体" w:hAnsi="宋体" w:eastAsia="宋体" w:cs="宋体"/>
                <w:color w:val="0094FF"/>
                <w:kern w:val="0"/>
                <w:sz w:val="24"/>
                <w:szCs w:val="24"/>
                <w:lang w:val="en-US" w:eastAsia="zh-CN" w:bidi="ar"/>
              </w:rPr>
              <w:t> </w:t>
            </w:r>
          </w:p>
        </w:tc>
        <w:tc>
          <w:tcPr>
            <w:tcW w:w="2225"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287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215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r>
              <w:rPr>
                <w:rFonts w:hint="eastAsia" w:ascii="宋体" w:hAnsi="宋体" w:eastAsia="宋体" w:cs="宋体"/>
                <w:kern w:val="0"/>
                <w:sz w:val="24"/>
                <w:szCs w:val="24"/>
                <w:lang w:val="en-US" w:eastAsia="zh-CN" w:bidi="ar"/>
              </w:rPr>
              <w:t>至</w:t>
            </w:r>
            <w:r>
              <w:rPr>
                <w:rFonts w:hint="eastAsia" w:ascii="宋体" w:hAnsi="宋体" w:eastAsia="宋体" w:cs="宋体"/>
                <w:color w:val="0094FF"/>
                <w:kern w:val="0"/>
                <w:sz w:val="24"/>
                <w:szCs w:val="24"/>
                <w:lang w:val="en-US" w:eastAsia="zh-CN" w:bidi="ar"/>
              </w:rPr>
              <w:t> </w:t>
            </w:r>
          </w:p>
        </w:tc>
        <w:tc>
          <w:tcPr>
            <w:tcW w:w="2225"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287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215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Style w:val="5"/>
                <w:rFonts w:hint="eastAsia" w:ascii="宋体" w:hAnsi="宋体" w:eastAsia="宋体" w:cs="宋体"/>
                <w:kern w:val="0"/>
                <w:sz w:val="24"/>
                <w:szCs w:val="24"/>
                <w:lang w:val="en-US" w:eastAsia="zh-CN" w:bidi="ar"/>
              </w:rPr>
              <w:t>民办非企业单位意见</w:t>
            </w:r>
          </w:p>
        </w:tc>
        <w:tc>
          <w:tcPr>
            <w:tcW w:w="2225"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Style w:val="5"/>
                <w:rFonts w:hint="eastAsia" w:ascii="宋体" w:hAnsi="宋体" w:eastAsia="宋体" w:cs="宋体"/>
                <w:kern w:val="0"/>
                <w:sz w:val="24"/>
                <w:szCs w:val="24"/>
                <w:lang w:val="en-US" w:eastAsia="zh-CN" w:bidi="ar"/>
              </w:rPr>
              <w:t>本人所在单位</w:t>
            </w:r>
            <w:r>
              <w:rPr>
                <w:rStyle w:val="5"/>
                <w:rFonts w:hint="eastAsia" w:ascii="宋体" w:hAnsi="宋体" w:eastAsia="宋体" w:cs="宋体"/>
                <w:kern w:val="0"/>
                <w:sz w:val="24"/>
                <w:szCs w:val="24"/>
                <w:lang w:val="en-US" w:eastAsia="zh-CN" w:bidi="ar"/>
              </w:rPr>
              <w:br w:type="textWrapping"/>
            </w:r>
            <w:r>
              <w:rPr>
                <w:rStyle w:val="5"/>
                <w:rFonts w:hint="eastAsia" w:ascii="宋体" w:hAnsi="宋体" w:eastAsia="宋体" w:cs="宋体"/>
                <w:kern w:val="0"/>
                <w:sz w:val="24"/>
                <w:szCs w:val="24"/>
                <w:lang w:val="en-US" w:eastAsia="zh-CN" w:bidi="ar"/>
              </w:rPr>
              <w:t>人事部门意见</w:t>
            </w:r>
          </w:p>
        </w:tc>
        <w:tc>
          <w:tcPr>
            <w:tcW w:w="287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Style w:val="5"/>
                <w:rFonts w:hint="eastAsia" w:ascii="宋体" w:hAnsi="宋体" w:eastAsia="宋体" w:cs="宋体"/>
                <w:kern w:val="0"/>
                <w:sz w:val="24"/>
                <w:szCs w:val="24"/>
                <w:lang w:val="en-US" w:eastAsia="zh-CN" w:bidi="ar"/>
              </w:rPr>
              <w:t>业务主管单位</w:t>
            </w:r>
            <w:r>
              <w:rPr>
                <w:rStyle w:val="5"/>
                <w:rFonts w:hint="eastAsia" w:ascii="宋体" w:hAnsi="宋体" w:eastAsia="宋体" w:cs="宋体"/>
                <w:kern w:val="0"/>
                <w:sz w:val="24"/>
                <w:szCs w:val="24"/>
                <w:lang w:val="en-US" w:eastAsia="zh-CN" w:bidi="ar"/>
              </w:rPr>
              <w:br w:type="textWrapping"/>
            </w:r>
            <w:r>
              <w:rPr>
                <w:rStyle w:val="5"/>
                <w:rFonts w:hint="eastAsia" w:ascii="宋体" w:hAnsi="宋体" w:eastAsia="宋体" w:cs="宋体"/>
                <w:kern w:val="0"/>
                <w:sz w:val="24"/>
                <w:szCs w:val="24"/>
                <w:lang w:val="en-US" w:eastAsia="zh-CN" w:bidi="ar"/>
              </w:rPr>
              <w:t>审查意见</w:t>
            </w:r>
          </w:p>
        </w:tc>
        <w:tc>
          <w:tcPr>
            <w:tcW w:w="215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Style w:val="5"/>
                <w:rFonts w:hint="eastAsia" w:ascii="宋体" w:hAnsi="宋体" w:eastAsia="宋体" w:cs="宋体"/>
                <w:kern w:val="0"/>
                <w:sz w:val="24"/>
                <w:szCs w:val="24"/>
                <w:lang w:val="en-US" w:eastAsia="zh-CN" w:bidi="ar"/>
              </w:rPr>
              <w:t>登记管理机关</w:t>
            </w:r>
            <w:r>
              <w:rPr>
                <w:rStyle w:val="5"/>
                <w:rFonts w:hint="eastAsia" w:ascii="宋体" w:hAnsi="宋体" w:eastAsia="宋体" w:cs="宋体"/>
                <w:kern w:val="0"/>
                <w:sz w:val="24"/>
                <w:szCs w:val="24"/>
                <w:lang w:val="en-US" w:eastAsia="zh-CN" w:bidi="ar"/>
              </w:rPr>
              <w:br w:type="textWrapping"/>
            </w:r>
            <w:r>
              <w:rPr>
                <w:rStyle w:val="5"/>
                <w:rFonts w:hint="eastAsia" w:ascii="宋体" w:hAnsi="宋体" w:eastAsia="宋体" w:cs="宋体"/>
                <w:kern w:val="0"/>
                <w:sz w:val="24"/>
                <w:szCs w:val="24"/>
                <w:lang w:val="en-US" w:eastAsia="zh-CN" w:bidi="ar"/>
              </w:rPr>
              <w:t>备案意见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42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226" w:afterAutospacing="0" w:line="300" w:lineRule="atLeast"/>
              <w:ind w:left="0" w:right="0"/>
              <w:jc w:val="center"/>
            </w:pPr>
            <w:r>
              <w:rPr>
                <w:rFonts w:hint="eastAsia" w:ascii="宋体" w:hAnsi="宋体" w:eastAsia="宋体" w:cs="宋体"/>
                <w:sz w:val="24"/>
                <w:szCs w:val="24"/>
              </w:rPr>
              <w:t>（印章）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sz w:val="24"/>
                <w:szCs w:val="24"/>
              </w:rPr>
            </w:pPr>
            <w:r>
              <w:rPr>
                <w:rFonts w:hint="eastAsia" w:ascii="宋体" w:hAnsi="宋体" w:eastAsia="宋体" w:cs="宋体"/>
                <w:sz w:val="24"/>
                <w:szCs w:val="24"/>
              </w:rPr>
              <w:t>日期:  年  月  日</w:t>
            </w:r>
          </w:p>
        </w:tc>
        <w:tc>
          <w:tcPr>
            <w:tcW w:w="2225"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226" w:afterAutospacing="0" w:line="300" w:lineRule="atLeast"/>
              <w:ind w:left="0" w:right="0"/>
              <w:jc w:val="center"/>
            </w:pPr>
            <w:r>
              <w:rPr>
                <w:rFonts w:hint="eastAsia" w:ascii="宋体" w:hAnsi="宋体" w:eastAsia="宋体" w:cs="宋体"/>
                <w:sz w:val="24"/>
                <w:szCs w:val="24"/>
              </w:rPr>
              <w:t>（印章）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sz w:val="24"/>
                <w:szCs w:val="24"/>
              </w:rPr>
            </w:pPr>
            <w:r>
              <w:rPr>
                <w:rFonts w:hint="eastAsia" w:ascii="宋体" w:hAnsi="宋体" w:eastAsia="宋体" w:cs="宋体"/>
                <w:sz w:val="24"/>
                <w:szCs w:val="24"/>
              </w:rPr>
              <w:t>日期:  年  月  日</w:t>
            </w:r>
          </w:p>
        </w:tc>
        <w:tc>
          <w:tcPr>
            <w:tcW w:w="287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sz w:val="19"/>
                <w:szCs w:val="19"/>
              </w:rPr>
            </w:pPr>
            <w:r>
              <w:rPr>
                <w:rFonts w:hint="eastAsia" w:ascii="宋体" w:hAnsi="宋体" w:eastAsia="宋体" w:cs="宋体"/>
                <w:sz w:val="24"/>
                <w:szCs w:val="24"/>
              </w:rPr>
              <w:t>(注:此栏目仅适用双重管理的民办非企业单位)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sz w:val="24"/>
                <w:szCs w:val="24"/>
              </w:rPr>
            </w:pPr>
            <w:r>
              <w:rPr>
                <w:rFonts w:hint="eastAsia" w:ascii="宋体" w:hAnsi="宋体" w:eastAsia="宋体" w:cs="宋体"/>
                <w:sz w:val="24"/>
                <w:szCs w:val="24"/>
              </w:rPr>
              <w:t>日期:  年  月  日</w:t>
            </w:r>
          </w:p>
        </w:tc>
        <w:tc>
          <w:tcPr>
            <w:tcW w:w="215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226" w:afterAutospacing="0" w:line="300" w:lineRule="atLeast"/>
              <w:ind w:left="0" w:right="0"/>
              <w:jc w:val="center"/>
            </w:pPr>
            <w:r>
              <w:rPr>
                <w:rFonts w:hint="eastAsia" w:ascii="宋体" w:hAnsi="宋体" w:eastAsia="宋体" w:cs="宋体"/>
                <w:sz w:val="24"/>
                <w:szCs w:val="24"/>
              </w:rPr>
              <w:t>（登记管理专用章）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sz w:val="24"/>
                <w:szCs w:val="24"/>
              </w:rPr>
            </w:pPr>
            <w:r>
              <w:rPr>
                <w:rFonts w:hint="eastAsia" w:ascii="宋体" w:hAnsi="宋体" w:eastAsia="宋体" w:cs="宋体"/>
                <w:sz w:val="24"/>
                <w:szCs w:val="24"/>
              </w:rPr>
              <w:t>日期: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righ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广东省民政厅制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黑体" w:hAnsi="宋体" w:eastAsia="黑体" w:cs="黑体"/>
          <w:b/>
          <w:bCs/>
          <w:i w:val="0"/>
          <w:iCs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黑体" w:hAnsi="宋体" w:eastAsia="黑体" w:cs="黑体"/>
          <w:b/>
          <w:bCs/>
          <w:i w:val="0"/>
          <w:iCs w:val="0"/>
          <w:caps w:val="0"/>
          <w:color w:val="000000"/>
          <w:spacing w:val="0"/>
          <w:sz w:val="24"/>
          <w:szCs w:val="24"/>
        </w:rPr>
      </w:pPr>
      <w:bookmarkStart w:id="0" w:name="_GoBack"/>
      <w:bookmarkEnd w:id="0"/>
      <w:r>
        <w:rPr>
          <w:rFonts w:ascii="黑体" w:hAnsi="宋体" w:eastAsia="黑体" w:cs="黑体"/>
          <w:b/>
          <w:bCs/>
          <w:i w:val="0"/>
          <w:iCs w:val="0"/>
          <w:caps w:val="0"/>
          <w:color w:val="000000"/>
          <w:spacing w:val="0"/>
          <w:kern w:val="0"/>
          <w:sz w:val="24"/>
          <w:szCs w:val="24"/>
          <w:shd w:val="clear" w:fill="FFFFFF"/>
          <w:lang w:val="en-US" w:eastAsia="zh-CN" w:bidi="ar"/>
        </w:rPr>
        <w:t>（请将本人身份证件正反面扫描上传）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tLeast"/>
        <w:ind w:left="0" w:right="0"/>
        <w:jc w:val="center"/>
        <w:rPr>
          <w:b w:val="0"/>
          <w:bCs w:val="0"/>
          <w:sz w:val="21"/>
          <w:szCs w:val="21"/>
        </w:rPr>
      </w:pPr>
      <w:r>
        <w:rPr>
          <w:rFonts w:ascii="黑体" w:hAnsi="宋体" w:eastAsia="黑体" w:cs="黑体"/>
          <w:b w:val="0"/>
          <w:bCs w:val="0"/>
          <w:i w:val="0"/>
          <w:iCs w:val="0"/>
          <w:caps w:val="0"/>
          <w:color w:val="000000"/>
          <w:spacing w:val="0"/>
          <w:sz w:val="24"/>
          <w:szCs w:val="24"/>
          <w:shd w:val="clear" w:fill="FFFFFF"/>
        </w:rPr>
        <w:t>当前材料使用电子证照，若无法调用证照的情况，将退回由申请单位/申请人进行补正提交。</w:t>
      </w:r>
    </w:p>
    <w:tbl>
      <w:tblPr>
        <w:tblStyle w:val="3"/>
        <w:tblW w:w="108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15"/>
        <w:gridCol w:w="5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ascii="黑体" w:hAnsi="宋体" w:eastAsia="黑体" w:cs="黑体"/>
          <w:b/>
          <w:bCs/>
          <w:i w:val="0"/>
          <w:iCs w:val="0"/>
          <w:caps w:val="0"/>
          <w:color w:val="000000"/>
          <w:spacing w:val="0"/>
          <w:kern w:val="0"/>
          <w:sz w:val="28"/>
          <w:szCs w:val="28"/>
          <w:shd w:val="clear" w:fill="FFFFFF"/>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92" w:lineRule="atLeast"/>
        <w:ind w:left="0" w:right="0" w:firstLine="0"/>
        <w:jc w:val="center"/>
        <w:rPr>
          <w:rFonts w:ascii="黑体" w:hAnsi="宋体" w:eastAsia="黑体" w:cs="黑体"/>
          <w:b/>
          <w:bCs/>
          <w:i w:val="0"/>
          <w:iCs w:val="0"/>
          <w:caps w:val="0"/>
          <w:color w:val="000000"/>
          <w:spacing w:val="0"/>
          <w:sz w:val="36"/>
          <w:szCs w:val="36"/>
        </w:rPr>
      </w:pPr>
      <w:r>
        <w:rPr>
          <w:rFonts w:hint="eastAsia" w:ascii="黑体" w:hAnsi="宋体" w:eastAsia="黑体" w:cs="黑体"/>
          <w:b/>
          <w:bCs/>
          <w:i w:val="0"/>
          <w:iCs w:val="0"/>
          <w:caps w:val="0"/>
          <w:color w:val="000000"/>
          <w:spacing w:val="0"/>
          <w:kern w:val="0"/>
          <w:sz w:val="36"/>
          <w:szCs w:val="36"/>
          <w:shd w:val="clear" w:fill="FFFFFF"/>
          <w:lang w:val="en-US" w:eastAsia="zh-CN" w:bidi="ar"/>
        </w:rPr>
        <w:t>XXXXXX</w:t>
      </w:r>
      <w:r>
        <w:rPr>
          <w:rFonts w:ascii="黑体" w:hAnsi="宋体" w:eastAsia="黑体" w:cs="黑体"/>
          <w:b/>
          <w:bCs/>
          <w:i w:val="0"/>
          <w:iCs w:val="0"/>
          <w:caps w:val="0"/>
          <w:color w:val="000000"/>
          <w:spacing w:val="0"/>
          <w:kern w:val="0"/>
          <w:sz w:val="36"/>
          <w:szCs w:val="36"/>
          <w:shd w:val="clear" w:fill="FFFFFF"/>
          <w:lang w:val="en-US" w:eastAsia="zh-CN" w:bidi="ar"/>
        </w:rPr>
        <w:t>理事、监事名单</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505"/>
        <w:gridCol w:w="888"/>
        <w:gridCol w:w="888"/>
        <w:gridCol w:w="1636"/>
        <w:gridCol w:w="2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民办非企业单位职务</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姓名</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性别</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出生年月</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righ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广东省民政厅制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ascii="黑体" w:hAnsi="宋体" w:eastAsia="黑体" w:cs="黑体"/>
          <w:b/>
          <w:bCs/>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ascii="黑体" w:hAnsi="宋体" w:eastAsia="黑体" w:cs="黑体"/>
          <w:b/>
          <w:bCs/>
          <w:i w:val="0"/>
          <w:iCs w:val="0"/>
          <w:caps w:val="0"/>
          <w:color w:val="000000"/>
          <w:spacing w:val="0"/>
          <w:kern w:val="0"/>
          <w:sz w:val="28"/>
          <w:szCs w:val="28"/>
          <w:shd w:val="clear" w:fill="FFFFFF"/>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right"/>
        <w:rPr>
          <w:rFonts w:hint="eastAsia" w:ascii="宋体" w:hAnsi="宋体" w:eastAsia="宋体" w:cs="宋体"/>
          <w:b/>
          <w:bCs/>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编号：A012</w:t>
      </w:r>
    </w:p>
    <w:tbl>
      <w:tblPr>
        <w:tblStyle w:val="3"/>
        <w:tblW w:w="146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462"/>
        <w:gridCol w:w="5890"/>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社会组织党员情况调查表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color w:val="0094FF"/>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10" w:lineRule="atLeast"/>
        <w:ind w:left="0" w:right="0" w:firstLine="0"/>
        <w:jc w:val="center"/>
        <w:rPr>
          <w:rFonts w:hint="eastAsia" w:ascii="宋体" w:hAnsi="宋体" w:eastAsia="宋体" w:cs="宋体"/>
          <w:b/>
          <w:bCs/>
          <w:i w:val="0"/>
          <w:iCs w:val="0"/>
          <w:caps w:val="0"/>
          <w:color w:val="000000"/>
          <w:spacing w:val="0"/>
          <w:sz w:val="40"/>
          <w:szCs w:val="40"/>
        </w:rPr>
      </w:pPr>
      <w:r>
        <w:rPr>
          <w:rFonts w:hint="eastAsia" w:ascii="宋体" w:hAnsi="宋体" w:eastAsia="宋体" w:cs="宋体"/>
          <w:b/>
          <w:bCs/>
          <w:i w:val="0"/>
          <w:iCs w:val="0"/>
          <w:caps w:val="0"/>
          <w:color w:val="000000"/>
          <w:spacing w:val="0"/>
          <w:kern w:val="0"/>
          <w:sz w:val="40"/>
          <w:szCs w:val="40"/>
          <w:shd w:val="clear" w:fill="FFFFFF"/>
          <w:lang w:val="en-US" w:eastAsia="zh-CN" w:bidi="ar"/>
        </w:rPr>
        <w:t>社会组织党员情况调查表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2" w:lineRule="atLeast"/>
        <w:ind w:left="0" w:right="0" w:firstLine="0"/>
        <w:jc w:val="left"/>
      </w:pPr>
      <w:r>
        <w:rPr>
          <w:rFonts w:ascii="黑体" w:hAnsi="宋体" w:eastAsia="黑体" w:cs="黑体"/>
          <w:b/>
          <w:bCs/>
          <w:i w:val="0"/>
          <w:iCs w:val="0"/>
          <w:caps w:val="0"/>
          <w:color w:val="000000"/>
          <w:spacing w:val="0"/>
          <w:kern w:val="0"/>
          <w:sz w:val="21"/>
          <w:szCs w:val="21"/>
          <w:shd w:val="clear" w:fill="FFFFFF"/>
          <w:lang w:val="en-US" w:eastAsia="zh-CN" w:bidi="ar"/>
        </w:rPr>
        <w:t>社会组织名称：</w:t>
      </w:r>
      <w:r>
        <w:rPr>
          <w:rFonts w:hint="eastAsia" w:ascii="黑体" w:hAnsi="宋体" w:eastAsia="黑体" w:cs="黑体"/>
          <w:b/>
          <w:bCs/>
          <w:i w:val="0"/>
          <w:iCs w:val="0"/>
          <w:caps w:val="0"/>
          <w:color w:val="000000"/>
          <w:spacing w:val="0"/>
          <w:kern w:val="0"/>
          <w:sz w:val="21"/>
          <w:szCs w:val="21"/>
          <w:shd w:val="clear" w:fill="FFFFFF"/>
          <w:lang w:val="en-US" w:eastAsia="zh-CN" w:bidi="ar"/>
        </w:rPr>
        <w:t xml:space="preserve">        </w:t>
      </w:r>
      <w:r>
        <w:rPr>
          <w:rFonts w:ascii="黑体" w:hAnsi="宋体" w:eastAsia="黑体" w:cs="黑体"/>
          <w:b/>
          <w:bCs/>
          <w:i w:val="0"/>
          <w:iCs w:val="0"/>
          <w:caps w:val="0"/>
          <w:color w:val="000000"/>
          <w:spacing w:val="0"/>
          <w:kern w:val="0"/>
          <w:sz w:val="21"/>
          <w:szCs w:val="21"/>
          <w:shd w:val="clear" w:fill="FFFFFF"/>
          <w:lang w:val="en-US" w:eastAsia="zh-CN" w:bidi="ar"/>
        </w:rPr>
        <w:t>党员人数：</w:t>
      </w:r>
      <w:r>
        <w:rPr>
          <w:rFonts w:hint="eastAsia" w:ascii="黑体" w:hAnsi="宋体" w:eastAsia="黑体" w:cs="黑体"/>
          <w:b/>
          <w:bCs/>
          <w:i w:val="0"/>
          <w:iCs w:val="0"/>
          <w:caps w:val="0"/>
          <w:color w:val="000000"/>
          <w:spacing w:val="0"/>
          <w:kern w:val="0"/>
          <w:sz w:val="21"/>
          <w:szCs w:val="21"/>
          <w:shd w:val="clear" w:fill="FFFFFF"/>
          <w:lang w:val="en-US" w:eastAsia="zh-CN" w:bidi="ar"/>
        </w:rPr>
        <w:t xml:space="preserve">              </w:t>
      </w:r>
      <w:r>
        <w:rPr>
          <w:rFonts w:ascii="黑体" w:hAnsi="宋体" w:eastAsia="黑体" w:cs="黑体"/>
          <w:b/>
          <w:bCs/>
          <w:i w:val="0"/>
          <w:iCs w:val="0"/>
          <w:caps w:val="0"/>
          <w:color w:val="000000"/>
          <w:spacing w:val="0"/>
          <w:kern w:val="0"/>
          <w:sz w:val="21"/>
          <w:szCs w:val="21"/>
          <w:shd w:val="clear" w:fill="FFFFFF"/>
          <w:lang w:val="en-US" w:eastAsia="zh-CN" w:bidi="ar"/>
        </w:rPr>
        <w:t>业务主管单位：</w:t>
      </w:r>
    </w:p>
    <w:tbl>
      <w:tblPr>
        <w:tblStyle w:val="3"/>
        <w:tblW w:w="146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3"/>
        <w:gridCol w:w="1209"/>
        <w:gridCol w:w="1209"/>
        <w:gridCol w:w="942"/>
        <w:gridCol w:w="1735"/>
        <w:gridCol w:w="1259"/>
        <w:gridCol w:w="1160"/>
        <w:gridCol w:w="1580"/>
        <w:gridCol w:w="3161"/>
        <w:gridCol w:w="1129"/>
        <w:gridCol w:w="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姓名</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性别</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籍贯</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出生年月</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学历</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入党时间</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转正时间</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手机号码</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rPr>
                <w:rFonts w:hint="eastAsia" w:ascii="宋体" w:hAnsi="宋体" w:eastAsia="宋体" w:cs="宋体"/>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(拟任)社会组织职务</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党员组织关系所在单位</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所在单位党组织职务</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党员组织关系是否可转入省社会组织党委</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来源</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3</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4</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5</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gridSpan w:val="11"/>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pPr>
            <w:r>
              <w:rPr>
                <w:rFonts w:hint="eastAsia" w:ascii="宋体" w:hAnsi="宋体" w:eastAsia="宋体" w:cs="宋体"/>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left"/>
            </w:pPr>
            <w:r>
              <w:rPr>
                <w:rFonts w:hint="eastAsia" w:ascii="宋体" w:hAnsi="宋体" w:eastAsia="宋体" w:cs="宋体"/>
                <w:sz w:val="24"/>
                <w:szCs w:val="24"/>
              </w:rPr>
              <w:t>拟任主要负责人签字：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宋体" w:hAnsi="宋体" w:eastAsia="宋体" w:cs="宋体"/>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left"/>
            </w:pPr>
            <w:r>
              <w:rPr>
                <w:rFonts w:hint="eastAsia" w:ascii="宋体" w:hAnsi="宋体" w:eastAsia="宋体" w:cs="宋体"/>
                <w:sz w:val="24"/>
                <w:szCs w:val="24"/>
              </w:rPr>
              <w:t>拟任法定代表人签字：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pPr>
            <w:r>
              <w:rPr>
                <w:rFonts w:hint="eastAsia" w:ascii="宋体" w:hAnsi="宋体" w:eastAsia="宋体" w:cs="宋体"/>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pPr>
            <w:r>
              <w:rPr>
                <w:rFonts w:hint="eastAsia" w:ascii="宋体" w:hAnsi="宋体" w:eastAsia="宋体" w:cs="宋体"/>
                <w:sz w:val="24"/>
                <w:szCs w:val="24"/>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填表时间：           联系人：          手机号码：        传真号：         邮箱/qq号：</w:t>
      </w: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461"/>
        <w:gridCol w:w="2734"/>
        <w:gridCol w:w="7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val="en-US" w:eastAsia="zh-CN" w:bidi="ar"/>
              </w:rPr>
              <w:t>社会组织党建工作承诺书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必传</w:t>
            </w:r>
          </w:p>
        </w:tc>
        <w:tc>
          <w:tcPr>
            <w:tcW w:w="97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PDF</w:t>
            </w:r>
          </w:p>
        </w:tc>
        <w:tc>
          <w:tcPr>
            <w:tcW w:w="279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color w:val="0094FF"/>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10" w:lineRule="atLeast"/>
        <w:ind w:left="0" w:right="0" w:firstLine="0"/>
        <w:jc w:val="center"/>
        <w:rPr>
          <w:rFonts w:hint="eastAsia" w:ascii="宋体" w:hAnsi="宋体" w:eastAsia="宋体" w:cs="宋体"/>
          <w:b/>
          <w:bCs/>
          <w:i w:val="0"/>
          <w:iCs w:val="0"/>
          <w:caps w:val="0"/>
          <w:color w:val="000000"/>
          <w:spacing w:val="0"/>
          <w:kern w:val="0"/>
          <w:sz w:val="40"/>
          <w:szCs w:val="40"/>
          <w:shd w:val="clear" w:fill="FFFFFF"/>
          <w:lang w:val="en-US" w:eastAsia="zh-CN" w:bidi="ar"/>
        </w:rPr>
        <w:sectPr>
          <w:pgSz w:w="16838" w:h="11906" w:orient="landscape"/>
          <w:pgMar w:top="1800" w:right="1440" w:bottom="1800" w:left="144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10" w:lineRule="atLeast"/>
        <w:ind w:left="0" w:right="0" w:firstLine="0"/>
        <w:jc w:val="center"/>
        <w:rPr>
          <w:rFonts w:hint="eastAsia" w:ascii="宋体" w:hAnsi="宋体" w:eastAsia="宋体" w:cs="宋体"/>
          <w:b/>
          <w:bCs/>
          <w:i w:val="0"/>
          <w:iCs w:val="0"/>
          <w:caps w:val="0"/>
          <w:color w:val="000000"/>
          <w:spacing w:val="0"/>
          <w:sz w:val="40"/>
          <w:szCs w:val="40"/>
        </w:rPr>
      </w:pPr>
      <w:r>
        <w:rPr>
          <w:rFonts w:hint="eastAsia" w:ascii="宋体" w:hAnsi="宋体" w:eastAsia="宋体" w:cs="宋体"/>
          <w:b/>
          <w:bCs/>
          <w:i w:val="0"/>
          <w:iCs w:val="0"/>
          <w:caps w:val="0"/>
          <w:color w:val="000000"/>
          <w:spacing w:val="0"/>
          <w:kern w:val="0"/>
          <w:sz w:val="40"/>
          <w:szCs w:val="40"/>
          <w:shd w:val="clear" w:fill="FFFFFF"/>
          <w:lang w:val="en-US" w:eastAsia="zh-CN" w:bidi="ar"/>
        </w:rPr>
        <w:t>社会组织党建工作承诺书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lef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广东省民政厅：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420"/>
        <w:jc w:val="lef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我组织（XXXXXX）将依据《中国共产党章程》的规定，按照《关于加强社会组织党的建设工作的意见（试行）》和《关于改革社会组织管理制度 促进社会组织健康有序发展的意见》要求，支持开展党建工作。经商全体发起人，我们郑重作出如下承诺：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420"/>
        <w:jc w:val="lef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一、坚持中国共产党的领导，执行党的路线、方针和政策，走中国特色社会组织发展之路。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420"/>
        <w:jc w:val="lef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二、支持配合在本组织（XXXXXX）内及时建立党组织并开展党的工作。如暂不能单独建立党组织，支持通过联合建立党组织、选派党建工作指导（联络）员等方式，在本组织开展党的工作。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420"/>
        <w:jc w:val="lef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三、支持配合在本组织（XXXXX）内发展党员，支持党员参加党的活动，保障党员的合法权益，发挥党员的先锋模范作用。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420"/>
        <w:jc w:val="lef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四、支持配合党的纪律检查机关和上级党组织查处本组织（XXXXX）违纪党员。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420"/>
        <w:jc w:val="lef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五、为党组织在本组织（XXXXX）内开展活动提供必要的场地、经费和人员支持。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420"/>
        <w:jc w:val="lef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特此承诺。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righ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（XXXXXXXXXXXXXXXXXXX）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righ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拟任主要负责人签字：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righ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拟任法定代表人签字：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ascii="黑体" w:hAnsi="宋体" w:eastAsia="黑体" w:cs="黑体"/>
          <w:b/>
          <w:bCs/>
          <w:i w:val="0"/>
          <w:iCs w:val="0"/>
          <w:caps w:val="0"/>
          <w:color w:val="000000"/>
          <w:spacing w:val="0"/>
          <w:kern w:val="0"/>
          <w:sz w:val="28"/>
          <w:szCs w:val="28"/>
          <w:shd w:val="clear" w:fill="FFFFFF"/>
          <w:lang w:val="en-US" w:eastAsia="zh-CN" w:bidi="ar"/>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bCs/>
          <w:i w:val="0"/>
          <w:iCs w:val="0"/>
          <w:caps w:val="0"/>
          <w:color w:val="000000"/>
          <w:spacing w:val="0"/>
          <w:kern w:val="0"/>
          <w:sz w:val="24"/>
          <w:szCs w:val="24"/>
          <w:shd w:val="clear" w:fill="FFFFFF"/>
          <w:lang w:val="en-US" w:eastAsia="zh-CN" w:bidi="ar"/>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ascii="黑体" w:hAnsi="宋体" w:eastAsia="黑体" w:cs="黑体"/>
          <w:b/>
          <w:bCs/>
          <w:i w:val="0"/>
          <w:iCs w:val="0"/>
          <w:caps w:val="0"/>
          <w:color w:val="000000"/>
          <w:spacing w:val="0"/>
          <w:sz w:val="24"/>
          <w:szCs w:val="24"/>
        </w:rPr>
      </w:pPr>
      <w:r>
        <w:rPr>
          <w:rFonts w:ascii="黑体" w:hAnsi="宋体" w:eastAsia="黑体" w:cs="黑体"/>
          <w:b/>
          <w:bCs/>
          <w:i w:val="0"/>
          <w:iCs w:val="0"/>
          <w:caps w:val="0"/>
          <w:color w:val="000000"/>
          <w:spacing w:val="0"/>
          <w:kern w:val="0"/>
          <w:sz w:val="24"/>
          <w:szCs w:val="24"/>
          <w:shd w:val="clear" w:fill="FFFFFF"/>
          <w:lang w:val="en-US" w:eastAsia="zh-CN" w:bidi="ar"/>
        </w:rPr>
        <w:t>相关附件</w:t>
      </w:r>
    </w:p>
    <w:tbl>
      <w:tblPr>
        <w:tblStyle w:val="3"/>
        <w:tblW w:w="580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02"/>
        <w:gridCol w:w="435"/>
        <w:gridCol w:w="1044"/>
        <w:gridCol w:w="1052"/>
        <w:gridCol w:w="1916"/>
        <w:gridCol w:w="641"/>
        <w:gridCol w:w="3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《民办非企业单位法人登记申请表》扫描件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356"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必传</w:t>
            </w:r>
          </w:p>
        </w:tc>
        <w:tc>
          <w:tcPr>
            <w:tcW w:w="656" w:type="pct"/>
            <w:gridSpan w:val="2"/>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PDF</w:t>
            </w:r>
          </w:p>
        </w:tc>
        <w:tc>
          <w:tcPr>
            <w:tcW w:w="3293" w:type="pct"/>
            <w:gridSpan w:val="4"/>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center"/>
              <w:rPr>
                <w:rFonts w:hint="eastAsia" w:ascii="宋体" w:hAnsi="宋体" w:eastAsia="宋体" w:cs="宋体"/>
                <w:color w:val="0094F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说明：请在申请页面完整填报《民办非企业单位法人登记申请表》电子版，打印后按要求手写签名并加盖单位公章，扫描成pdf上传。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成立登记申请书（按照示范文本自拟）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356"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必传</w:t>
            </w:r>
          </w:p>
        </w:tc>
        <w:tc>
          <w:tcPr>
            <w:tcW w:w="656" w:type="pct"/>
            <w:gridSpan w:val="2"/>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PDF</w:t>
            </w:r>
          </w:p>
        </w:tc>
        <w:tc>
          <w:tcPr>
            <w:tcW w:w="3293" w:type="pct"/>
            <w:gridSpan w:val="4"/>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center"/>
              <w:rPr>
                <w:rFonts w:hint="eastAsia" w:ascii="宋体" w:hAnsi="宋体" w:eastAsia="宋体" w:cs="宋体"/>
                <w:color w:val="0094F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说明：点击此处下载成立登记申请书模板，填写完整，举办单位手写签名并盖章后请扫描成pdf上传。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业务主管单位的批准文件（按照示范文本，由业务主管单位出具）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356"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必传</w:t>
            </w:r>
          </w:p>
        </w:tc>
        <w:tc>
          <w:tcPr>
            <w:tcW w:w="656" w:type="pct"/>
            <w:gridSpan w:val="2"/>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PDF</w:t>
            </w:r>
          </w:p>
        </w:tc>
        <w:tc>
          <w:tcPr>
            <w:tcW w:w="3293" w:type="pct"/>
            <w:gridSpan w:val="4"/>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center"/>
              <w:rPr>
                <w:rFonts w:hint="eastAsia" w:ascii="宋体" w:hAnsi="宋体" w:eastAsia="宋体" w:cs="宋体"/>
                <w:color w:val="0094F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说明：点击此处下载业务主管单位的批准文件模板，扫描成pdf上传。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《举办者基本情况表》扫描件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356"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选传</w:t>
            </w:r>
          </w:p>
        </w:tc>
        <w:tc>
          <w:tcPr>
            <w:tcW w:w="656" w:type="pct"/>
            <w:gridSpan w:val="2"/>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PDF</w:t>
            </w:r>
          </w:p>
        </w:tc>
        <w:tc>
          <w:tcPr>
            <w:tcW w:w="3293" w:type="pct"/>
            <w:gridSpan w:val="4"/>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center"/>
              <w:rPr>
                <w:rFonts w:hint="eastAsia" w:ascii="宋体" w:hAnsi="宋体" w:eastAsia="宋体" w:cs="宋体"/>
                <w:color w:val="0094F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说明：请在申请页面完整填报《举办者基本情况表》电子版，打印后按要求手写签名并加盖单位公章，扫描成pdf上传。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《举办单位基本情况表》扫描件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356"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选传</w:t>
            </w:r>
          </w:p>
        </w:tc>
        <w:tc>
          <w:tcPr>
            <w:tcW w:w="656" w:type="pct"/>
            <w:gridSpan w:val="2"/>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PDF</w:t>
            </w:r>
          </w:p>
        </w:tc>
        <w:tc>
          <w:tcPr>
            <w:tcW w:w="3293" w:type="pct"/>
            <w:gridSpan w:val="4"/>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center"/>
              <w:rPr>
                <w:rFonts w:hint="eastAsia" w:ascii="宋体" w:hAnsi="宋体" w:eastAsia="宋体" w:cs="宋体"/>
                <w:color w:val="0094F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说明：请在申请页面完整填报《举办单位基本情况表》电子版，打印后按要求手写签名并加盖单位公章，扫描成pdf上传。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章程草案（按照《《广东省民办非企业单位（法人）章程示范文本》自拟）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356"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必传</w:t>
            </w:r>
          </w:p>
        </w:tc>
        <w:tc>
          <w:tcPr>
            <w:tcW w:w="656" w:type="pct"/>
            <w:gridSpan w:val="2"/>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DOC</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DOCX</w:t>
            </w:r>
          </w:p>
        </w:tc>
        <w:tc>
          <w:tcPr>
            <w:tcW w:w="3293" w:type="pct"/>
            <w:gridSpan w:val="4"/>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center"/>
              <w:rPr>
                <w:rFonts w:hint="eastAsia" w:ascii="宋体" w:hAnsi="宋体" w:eastAsia="宋体" w:cs="宋体"/>
                <w:color w:val="0094F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说明：请填写《广东省民办非企业单位（法人）章程示范文本》电子版，业务办结后打印水印版章程，法定代表人签字，加盖单位公章及骑缝章。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住所使用权证明（按照示范文本自拟）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356"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必传</w:t>
            </w:r>
          </w:p>
        </w:tc>
        <w:tc>
          <w:tcPr>
            <w:tcW w:w="656" w:type="pct"/>
            <w:gridSpan w:val="2"/>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PDF</w:t>
            </w:r>
          </w:p>
        </w:tc>
        <w:tc>
          <w:tcPr>
            <w:tcW w:w="3293" w:type="pct"/>
            <w:gridSpan w:val="4"/>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center"/>
              <w:rPr>
                <w:rFonts w:hint="eastAsia" w:ascii="宋体" w:hAnsi="宋体" w:eastAsia="宋体" w:cs="宋体"/>
                <w:color w:val="0094F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说明：无偿提供住所的点击此处下载住所使用权证明模板，租赁的住所请提供租赁协议，并同时上传产权证明或住建部门备案的租赁证明，所有文档扫描成pdf上传。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捐资承诺书（按照示范文本自拟）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356"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必传</w:t>
            </w:r>
          </w:p>
        </w:tc>
        <w:tc>
          <w:tcPr>
            <w:tcW w:w="281"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PDF</w:t>
            </w:r>
          </w:p>
        </w:tc>
        <w:tc>
          <w:tcPr>
            <w:tcW w:w="1080" w:type="pct"/>
            <w:gridSpan w:val="2"/>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center"/>
              <w:rPr>
                <w:rFonts w:hint="eastAsia" w:ascii="宋体" w:hAnsi="宋体" w:eastAsia="宋体" w:cs="宋体"/>
                <w:color w:val="0094FF"/>
                <w:sz w:val="24"/>
                <w:szCs w:val="24"/>
              </w:rPr>
            </w:pPr>
          </w:p>
        </w:tc>
        <w:tc>
          <w:tcPr>
            <w:tcW w:w="1318" w:type="pct"/>
            <w:gridSpan w:val="2"/>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color w:val="0094FF"/>
                <w:sz w:val="24"/>
                <w:szCs w:val="24"/>
              </w:rPr>
            </w:pPr>
            <w:r>
              <w:rPr>
                <w:rFonts w:hint="eastAsia" w:ascii="宋体" w:hAnsi="宋体" w:eastAsia="宋体" w:cs="宋体"/>
                <w:kern w:val="0"/>
                <w:sz w:val="24"/>
                <w:szCs w:val="24"/>
                <w:lang w:val="en-US" w:eastAsia="zh-CN" w:bidi="ar"/>
              </w:rPr>
              <w:t>验资报告上传：</w:t>
            </w:r>
          </w:p>
        </w:tc>
        <w:tc>
          <w:tcPr>
            <w:tcW w:w="1269"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验资银行回传：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2331" w:type="pct"/>
            <w:gridSpan w:val="5"/>
            <w:tcBorders>
              <w:top w:val="single" w:color="000000" w:sz="2" w:space="0"/>
              <w:left w:val="single" w:color="000000" w:sz="2" w:space="0"/>
              <w:bottom w:val="single" w:color="000000" w:sz="2" w:space="0"/>
              <w:right w:val="single" w:color="000000" w:sz="2" w:space="0"/>
            </w:tcBorders>
            <w:shd w:val="clear" w:color="auto" w:fill="auto"/>
            <w:tcMar>
              <w:top w:w="38" w:type="dxa"/>
              <w:left w:w="38" w:type="dxa"/>
              <w:bottom w:w="38" w:type="dxa"/>
              <w:right w:w="3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说明：如在中行、建行、工行、农行、广发、邮储、广东农信以外的其他银行进行验资的单位，需在此处上传验资报告扫描件。</w:t>
            </w:r>
          </w:p>
        </w:tc>
        <w:tc>
          <w:tcPr>
            <w:tcW w:w="1975" w:type="pct"/>
            <w:gridSpan w:val="2"/>
            <w:tcBorders>
              <w:top w:val="single" w:color="000000" w:sz="2" w:space="0"/>
              <w:left w:val="single" w:color="000000" w:sz="2" w:space="0"/>
              <w:bottom w:val="single" w:color="000000" w:sz="2" w:space="0"/>
              <w:right w:val="single" w:color="000000" w:sz="2" w:space="0"/>
            </w:tcBorders>
            <w:shd w:val="clear" w:color="auto" w:fill="auto"/>
            <w:tcMar>
              <w:top w:w="38" w:type="dxa"/>
              <w:left w:w="38" w:type="dxa"/>
              <w:bottom w:w="38" w:type="dxa"/>
              <w:right w:w="3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说明：如在中行、建行、工行、农行、广发、邮储、广东农信进行验资的单位，由银行自动回传验资报告，无需再上传。请在上方点击查看银行出具的验资报告。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说明：点击此处下载捐资承诺书模板，请将验资报告及捐资资承诺书扫描成pdf上传。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《民办非企业单位理事、监事基本情况表》扫描件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356"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必传</w:t>
            </w:r>
          </w:p>
        </w:tc>
        <w:tc>
          <w:tcPr>
            <w:tcW w:w="656" w:type="pct"/>
            <w:gridSpan w:val="2"/>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PDF</w:t>
            </w:r>
          </w:p>
        </w:tc>
        <w:tc>
          <w:tcPr>
            <w:tcW w:w="1318" w:type="pct"/>
            <w:gridSpan w:val="2"/>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center"/>
              <w:rPr>
                <w:rFonts w:hint="eastAsia" w:ascii="宋体" w:hAnsi="宋体" w:eastAsia="宋体" w:cs="宋体"/>
                <w:color w:val="0094FF"/>
                <w:sz w:val="24"/>
                <w:szCs w:val="24"/>
              </w:rPr>
            </w:pPr>
          </w:p>
        </w:tc>
        <w:tc>
          <w:tcPr>
            <w:tcW w:w="1975" w:type="pct"/>
            <w:gridSpan w:val="2"/>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color w:val="0094FF"/>
                <w:sz w:val="24"/>
                <w:szCs w:val="24"/>
              </w:rPr>
            </w:pPr>
            <w:r>
              <w:rPr>
                <w:rFonts w:hint="eastAsia" w:ascii="宋体" w:hAnsi="宋体" w:eastAsia="宋体" w:cs="宋体"/>
                <w:kern w:val="0"/>
                <w:sz w:val="24"/>
                <w:szCs w:val="24"/>
                <w:lang w:val="en-US" w:eastAsia="zh-CN" w:bidi="ar"/>
              </w:rPr>
              <w:t>会议纪要：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说明：请在申请页面完整填报《民办非企业单位理事、监事基本情况表》电子版，打印后加盖单位公章，扫描成pdf上传。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《民办非企业单位拟任法定代表人登记表》扫描件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356"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必传</w:t>
            </w:r>
          </w:p>
        </w:tc>
        <w:tc>
          <w:tcPr>
            <w:tcW w:w="656" w:type="pct"/>
            <w:gridSpan w:val="2"/>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PDF</w:t>
            </w:r>
          </w:p>
        </w:tc>
        <w:tc>
          <w:tcPr>
            <w:tcW w:w="3293" w:type="pct"/>
            <w:gridSpan w:val="4"/>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center"/>
              <w:rPr>
                <w:rFonts w:hint="eastAsia" w:ascii="宋体" w:hAnsi="宋体" w:eastAsia="宋体" w:cs="宋体"/>
                <w:color w:val="0094F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说明：请在申请页面完整填报《民办非企业单位拟任法定代表人登记表》电子版，打印后按要求手写签名并加盖单位公章，扫描成pdf上传。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执行机构负责人专职承诺书（按照示范文本自拟）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 w:hRule="atLeast"/>
          <w:jc w:val="center"/>
        </w:trPr>
        <w:tc>
          <w:tcPr>
            <w:tcW w:w="356"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必传</w:t>
            </w:r>
          </w:p>
        </w:tc>
        <w:tc>
          <w:tcPr>
            <w:tcW w:w="656" w:type="pct"/>
            <w:gridSpan w:val="2"/>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PDF</w:t>
            </w:r>
          </w:p>
        </w:tc>
        <w:tc>
          <w:tcPr>
            <w:tcW w:w="3293" w:type="pct"/>
            <w:gridSpan w:val="4"/>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center"/>
              <w:rPr>
                <w:rFonts w:hint="eastAsia" w:ascii="宋体" w:hAnsi="宋体" w:eastAsia="宋体" w:cs="宋体"/>
                <w:color w:val="0094F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 w:hRule="atLeast"/>
          <w:jc w:val="center"/>
        </w:trPr>
        <w:tc>
          <w:tcPr>
            <w:tcW w:w="4306" w:type="pct"/>
            <w:gridSpan w:val="7"/>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tbl>
            <w:tblPr>
              <w:tblStyle w:val="3"/>
              <w:tblpPr w:leftFromText="180" w:rightFromText="180" w:vertAnchor="text" w:horzAnchor="page" w:tblpX="15" w:tblpY="629"/>
              <w:tblOverlap w:val="never"/>
              <w:tblW w:w="97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30"/>
              <w:gridCol w:w="1706"/>
              <w:gridCol w:w="7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其他资料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374"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选传</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RAR</w:t>
                  </w:r>
                  <w:r>
                    <w:rPr>
                      <w:rFonts w:hint="eastAsia" w:ascii="宋体" w:hAnsi="宋体" w:eastAsia="宋体" w:cs="宋体"/>
                      <w:i w:val="0"/>
                      <w:iCs w:val="0"/>
                      <w:caps w:val="0"/>
                      <w:color w:val="000000"/>
                      <w:spacing w:val="0"/>
                      <w:kern w:val="0"/>
                      <w:sz w:val="24"/>
                      <w:szCs w:val="24"/>
                      <w:lang w:val="en-US" w:eastAsia="zh-CN" w:bidi="ar"/>
                    </w:rPr>
                    <w:br w:type="textWrapping"/>
                  </w:r>
                  <w:r>
                    <w:rPr>
                      <w:rFonts w:hint="eastAsia" w:ascii="宋体" w:hAnsi="宋体" w:eastAsia="宋体" w:cs="宋体"/>
                      <w:i w:val="0"/>
                      <w:iCs w:val="0"/>
                      <w:caps w:val="0"/>
                      <w:color w:val="000000"/>
                      <w:spacing w:val="0"/>
                      <w:kern w:val="0"/>
                      <w:sz w:val="24"/>
                      <w:szCs w:val="24"/>
                      <w:lang w:val="en-US" w:eastAsia="zh-CN" w:bidi="ar"/>
                    </w:rPr>
                    <w:t>PDF</w:t>
                  </w:r>
                </w:p>
              </w:tc>
              <w:tc>
                <w:tcPr>
                  <w:tcW w:w="3750"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0094FF"/>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说明：可补充其他佐证材料。</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说明：点击此处下载执行机构负责人专职承诺书模板，按要求手写签名并加盖单位公章，扫描成pdf上传。</w:t>
            </w:r>
          </w:p>
        </w:tc>
      </w:tr>
    </w:tbl>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j">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M2FhN2NlZjZjZGI0MDlkMWE3Mjk2NDc4MTFiNjkifQ=="/>
  </w:docVars>
  <w:rsids>
    <w:rsidRoot w:val="00000000"/>
    <w:rsid w:val="02BC05B7"/>
    <w:rsid w:val="14362676"/>
    <w:rsid w:val="33FB1551"/>
    <w:rsid w:val="382A5B06"/>
    <w:rsid w:val="4CC92202"/>
    <w:rsid w:val="501B142B"/>
    <w:rsid w:val="5F833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1414</Words>
  <Characters>1559</Characters>
  <Lines>0</Lines>
  <Paragraphs>0</Paragraphs>
  <TotalTime>5</TotalTime>
  <ScaleCrop>false</ScaleCrop>
  <LinksUpToDate>false</LinksUpToDate>
  <CharactersWithSpaces>1571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2022-11-25T07:47:00Z</dcterms:created>
  <dc:creator>63520</dc:creator>
  <cp:lastModifiedBy>社会组织管理股</cp:lastModifiedBy>
  <dcterms:modified xsi:type="dcterms:W3CDTF">2024-01-09T02:17:10Z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7E89CD94694C428ABABCE87B6A4FF52B</vt:lpwstr>
  </property>
</Properties>
</file>